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028767"/>
      <w:r w:rsidRPr="00317182">
        <w:t>Test Plan</w:t>
      </w:r>
      <w:bookmarkEnd w:id="0"/>
    </w:p>
    <w:tbl>
      <w:tblPr>
        <w:tblStyle w:val="LightList-Accent12"/>
        <w:tblW w:w="0" w:type="auto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7087"/>
        <w:gridCol w:w="7087"/>
      </w:tblGrid>
      <w:tr w:rsidR="001B4450" w:rsidTr="0005678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093627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7D3B00" w:rsidP="005A1BAB">
            <w:pPr>
              <w:cnfStyle w:val="100000000000"/>
            </w:pPr>
            <w:r>
              <w:t>Client</w:t>
            </w:r>
          </w:p>
        </w:tc>
      </w:tr>
      <w:tr w:rsidR="001B4450" w:rsidTr="0005678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093627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0553E3" w:rsidP="00093627">
            <w:pPr>
              <w:cnfStyle w:val="000000100000"/>
            </w:pPr>
            <w:r>
              <w:t>Can add/update/delete Student role to a person.</w:t>
            </w:r>
          </w:p>
        </w:tc>
      </w:tr>
      <w:tr w:rsidR="001B4450" w:rsidTr="00056785">
        <w:tc>
          <w:tcPr>
            <w:cnfStyle w:val="001000000000"/>
            <w:tcW w:w="7087" w:type="dxa"/>
          </w:tcPr>
          <w:p w:rsidR="001B4450" w:rsidRDefault="001B4450" w:rsidP="00093627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3E7938" w:rsidP="00093627">
            <w:pPr>
              <w:cnfStyle w:val="000000000000"/>
            </w:pPr>
            <w:r>
              <w:t>Windows 7,IE-10/Apache</w:t>
            </w:r>
            <w:r w:rsidR="00DC2EE5">
              <w:t xml:space="preserve"> 2.4</w:t>
            </w:r>
            <w:r w:rsidR="00FC50AF">
              <w:t>..</w:t>
            </w:r>
          </w:p>
        </w:tc>
      </w:tr>
      <w:tr w:rsidR="001B4450" w:rsidTr="0005678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093627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8B7DB7" w:rsidP="00093627">
            <w:pPr>
              <w:cnfStyle w:val="000000100000"/>
            </w:pPr>
            <w:r>
              <w:t xml:space="preserve">Manual </w:t>
            </w:r>
            <w:r w:rsidR="008F2689">
              <w:t>Regression Testing</w:t>
            </w:r>
          </w:p>
        </w:tc>
      </w:tr>
      <w:tr w:rsidR="00D25C2F" w:rsidTr="00056785">
        <w:tc>
          <w:tcPr>
            <w:cnfStyle w:val="001000000000"/>
            <w:tcW w:w="7087" w:type="dxa"/>
          </w:tcPr>
          <w:p w:rsidR="00D25C2F" w:rsidRDefault="00D25C2F" w:rsidP="00093627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8B7DB7" w:rsidRDefault="007D3B00" w:rsidP="00093627">
            <w:pPr>
              <w:cnfStyle w:val="000000000000"/>
              <w:rPr>
                <w:b/>
              </w:rPr>
            </w:pPr>
            <w:r w:rsidRPr="008B7DB7">
              <w:rPr>
                <w:b/>
              </w:rPr>
              <w:t>Client/ Person/</w:t>
            </w:r>
            <w:r w:rsidR="008F2689" w:rsidRPr="008B7DB7">
              <w:rPr>
                <w:b/>
              </w:rPr>
              <w:t xml:space="preserve"> Student</w:t>
            </w:r>
          </w:p>
        </w:tc>
      </w:tr>
      <w:tr w:rsidR="008A0088" w:rsidTr="0005678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093627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093627" w:rsidP="00093627">
            <w:pPr>
              <w:cnfStyle w:val="000000100000"/>
            </w:pPr>
            <w:r>
              <w:t>4.1</w:t>
            </w:r>
            <w:r w:rsidR="00093078">
              <w:t>.1</w:t>
            </w:r>
            <w:r>
              <w:t xml:space="preserve"> - 4.</w:t>
            </w:r>
            <w:r w:rsidR="00520FD9">
              <w:t>11</w:t>
            </w:r>
          </w:p>
        </w:tc>
      </w:tr>
    </w:tbl>
    <w:p w:rsidR="001B4450" w:rsidRDefault="001B4450" w:rsidP="001B4450"/>
    <w:tbl>
      <w:tblPr>
        <w:tblStyle w:val="LightList-Accent12"/>
        <w:tblW w:w="0" w:type="auto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7087"/>
        <w:gridCol w:w="7087"/>
      </w:tblGrid>
      <w:tr w:rsidR="00D25C2F" w:rsidTr="00056785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093627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093627">
            <w:pPr>
              <w:cnfStyle w:val="100000000000"/>
            </w:pPr>
            <w:r>
              <w:t>Date</w:t>
            </w:r>
          </w:p>
        </w:tc>
      </w:tr>
      <w:tr w:rsidR="00D25C2F" w:rsidTr="00056785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093627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093627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6391189"/>
        <w:docPartObj>
          <w:docPartGallery w:val="Table of Contents"/>
          <w:docPartUnique/>
        </w:docPartObj>
      </w:sdtPr>
      <w:sdtContent>
        <w:p w:rsidR="005A1BAB" w:rsidRDefault="005A1BAB">
          <w:pPr>
            <w:pStyle w:val="TOCHeading"/>
          </w:pPr>
          <w:r>
            <w:t>Contents</w:t>
          </w:r>
        </w:p>
        <w:p w:rsidR="005A1BAB" w:rsidRDefault="008A04FA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5A1BAB">
            <w:instrText xml:space="preserve"> TOC \o "1-3" \h \z \u </w:instrText>
          </w:r>
          <w:r>
            <w:fldChar w:fldCharType="separate"/>
          </w:r>
          <w:hyperlink w:anchor="_Toc360028767" w:history="1">
            <w:r w:rsidR="005A1BAB" w:rsidRPr="00C27DBD">
              <w:rPr>
                <w:rStyle w:val="Hyperlink"/>
                <w:noProof/>
              </w:rPr>
              <w:t>Test Plan</w:t>
            </w:r>
            <w:r w:rsidR="005A1BA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A1BAB">
              <w:rPr>
                <w:noProof/>
                <w:webHidden/>
              </w:rPr>
              <w:instrText xml:space="preserve"> PAGEREF _Toc360028767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1BAB" w:rsidRDefault="008A04FA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68" w:history="1">
            <w:r w:rsidR="005A1BAB" w:rsidRPr="00C27DBD">
              <w:rPr>
                <w:rStyle w:val="Hyperlink"/>
                <w:noProof/>
              </w:rPr>
              <w:t>Test Cases</w:t>
            </w:r>
            <w:r w:rsidR="005A1BA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A1BAB">
              <w:rPr>
                <w:noProof/>
                <w:webHidden/>
              </w:rPr>
              <w:instrText xml:space="preserve"> PAGEREF _Toc360028768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69" w:history="1">
            <w:r w:rsidR="005A1BAB" w:rsidRPr="005A1BAB">
              <w:rPr>
                <w:rStyle w:val="Hyperlink"/>
                <w:noProof/>
              </w:rPr>
              <w:t>4.1.1 Add Student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_Toc360028769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0" w:history="1">
            <w:r w:rsidR="005A1BAB" w:rsidRPr="005A1BAB">
              <w:rPr>
                <w:rStyle w:val="Hyperlink"/>
                <w:noProof/>
              </w:rPr>
              <w:t>4.1.2 Edit student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_Toc360028770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1" w:history="1">
            <w:r w:rsidR="005A1BAB" w:rsidRPr="005A1BAB">
              <w:rPr>
                <w:rStyle w:val="Hyperlink"/>
                <w:noProof/>
              </w:rPr>
              <w:t>4.1.3 Delete Student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_Toc360028771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2" w:history="1">
            <w:r w:rsidR="005A1BAB" w:rsidRPr="005A1BAB">
              <w:rPr>
                <w:rStyle w:val="Hyperlink"/>
                <w:noProof/>
              </w:rPr>
              <w:t>4.2 ID Card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_Toc360028772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3" w:history="1">
            <w:r w:rsidR="005A1BAB" w:rsidRPr="005A1BAB">
              <w:rPr>
                <w:rStyle w:val="Hyperlink"/>
                <w:noProof/>
              </w:rPr>
              <w:t>4.4 NSI Search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_Toc360028773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4" w:history="1">
            <w:r w:rsidR="005A1BAB" w:rsidRPr="005A1BAB">
              <w:rPr>
                <w:rStyle w:val="Hyperlink"/>
                <w:noProof/>
              </w:rPr>
              <w:t>4.5.1 Add entry to study Link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_Toc360028774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5" w:history="1">
            <w:r w:rsidR="005A1BAB" w:rsidRPr="005A1BAB">
              <w:rPr>
                <w:rStyle w:val="Hyperlink"/>
                <w:noProof/>
              </w:rPr>
              <w:t>4.5.2 Edit entry in Study Link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_Toc360028775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Pr="005A1BAB" w:rsidRDefault="008A04FA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028776" w:history="1">
            <w:r w:rsidR="005A1BAB" w:rsidRPr="005A1BAB">
              <w:rPr>
                <w:rStyle w:val="Hyperlink"/>
                <w:noProof/>
              </w:rPr>
              <w:t>4.9 NSI - Delete Pending Operations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_Toc360028776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</w:p>
        <w:p w:rsidR="005A1BAB" w:rsidRDefault="008A04FA" w:rsidP="005A1BAB">
          <w:pPr>
            <w:pStyle w:val="TOC3"/>
            <w:tabs>
              <w:tab w:val="right" w:leader="dot" w:pos="13949"/>
            </w:tabs>
          </w:pPr>
          <w:hyperlink w:anchor="_Toc360028777" w:history="1">
            <w:r w:rsidR="005A1BAB" w:rsidRPr="005A1BAB">
              <w:rPr>
                <w:rStyle w:val="Hyperlink"/>
                <w:noProof/>
              </w:rPr>
              <w:t>4.10 Print Reports for Student</w:t>
            </w:r>
            <w:r w:rsidR="005A1BAB" w:rsidRPr="005A1BAB">
              <w:rPr>
                <w:noProof/>
                <w:webHidden/>
              </w:rPr>
              <w:tab/>
            </w:r>
            <w:r w:rsidRPr="005A1BAB">
              <w:rPr>
                <w:noProof/>
                <w:webHidden/>
              </w:rPr>
              <w:fldChar w:fldCharType="begin"/>
            </w:r>
            <w:r w:rsidR="005A1BAB" w:rsidRPr="005A1BAB">
              <w:rPr>
                <w:noProof/>
                <w:webHidden/>
              </w:rPr>
              <w:instrText xml:space="preserve"> PAGEREF _Toc360028777 \h </w:instrText>
            </w:r>
            <w:r w:rsidRPr="005A1BAB">
              <w:rPr>
                <w:noProof/>
                <w:webHidden/>
              </w:rPr>
            </w:r>
            <w:r w:rsidRPr="005A1BAB">
              <w:rPr>
                <w:noProof/>
                <w:webHidden/>
              </w:rPr>
              <w:fldChar w:fldCharType="separate"/>
            </w:r>
            <w:r w:rsidR="00626821">
              <w:rPr>
                <w:noProof/>
                <w:webHidden/>
              </w:rPr>
              <w:t>2</w:t>
            </w:r>
            <w:r w:rsidRPr="005A1BAB">
              <w:rPr>
                <w:noProof/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:rsidR="00093078" w:rsidRPr="00093078" w:rsidRDefault="00093078" w:rsidP="00093078">
      <w:pPr>
        <w:rPr>
          <w:b/>
        </w:rPr>
      </w:pPr>
      <w:bookmarkStart w:id="1" w:name="_Toc360028768"/>
      <w:r w:rsidRPr="00093078">
        <w:rPr>
          <w:b/>
        </w:rPr>
        <w:lastRenderedPageBreak/>
        <w:t>Refer to generic test plan templates for the following features</w:t>
      </w:r>
    </w:p>
    <w:p w:rsidR="00093078" w:rsidRDefault="008A04FA" w:rsidP="00093078">
      <w:hyperlink r:id="rId8" w:history="1">
        <w:r w:rsidR="00093078" w:rsidRPr="008B7DB7">
          <w:rPr>
            <w:rStyle w:val="Hyperlink"/>
          </w:rPr>
          <w:t>4.3.1 - 4.3.4 NSI on-Line</w:t>
        </w:r>
      </w:hyperlink>
    </w:p>
    <w:p w:rsidR="00093078" w:rsidRDefault="008A04FA" w:rsidP="00093078">
      <w:hyperlink r:id="rId9" w:history="1">
        <w:r w:rsidR="00093078" w:rsidRPr="008B7DB7">
          <w:rPr>
            <w:rStyle w:val="Hyperlink"/>
          </w:rPr>
          <w:t>4.6 Contact Log</w:t>
        </w:r>
      </w:hyperlink>
    </w:p>
    <w:p w:rsidR="00093078" w:rsidRDefault="008A04FA" w:rsidP="00093078">
      <w:hyperlink r:id="rId10" w:history="1">
        <w:r w:rsidR="00093078" w:rsidRPr="008B7DB7">
          <w:rPr>
            <w:rStyle w:val="Hyperlink"/>
          </w:rPr>
          <w:t>4.7 Correspondence</w:t>
        </w:r>
      </w:hyperlink>
    </w:p>
    <w:p w:rsidR="00093078" w:rsidRDefault="008A04FA" w:rsidP="00093078">
      <w:hyperlink r:id="rId11" w:history="1">
        <w:r w:rsidR="00093078" w:rsidRPr="008B7DB7">
          <w:rPr>
            <w:rStyle w:val="Hyperlink"/>
          </w:rPr>
          <w:t>4.8 Audit</w:t>
        </w:r>
      </w:hyperlink>
    </w:p>
    <w:p w:rsidR="00093078" w:rsidRDefault="008A04FA" w:rsidP="00093078">
      <w:hyperlink r:id="rId12" w:history="1">
        <w:r w:rsidR="00093078" w:rsidRPr="008B7DB7">
          <w:rPr>
            <w:rStyle w:val="Hyperlink"/>
          </w:rPr>
          <w:t>4.11 Post-It-Note</w:t>
        </w:r>
      </w:hyperlink>
    </w:p>
    <w:p w:rsidR="00093078" w:rsidRPr="00093078" w:rsidRDefault="00093078" w:rsidP="00093078"/>
    <w:p w:rsidR="001B4450" w:rsidRDefault="005A1BAB" w:rsidP="00222291">
      <w:pPr>
        <w:pStyle w:val="Heading2"/>
      </w:pPr>
      <w:r>
        <w:t>Test Cases</w:t>
      </w:r>
      <w:bookmarkEnd w:id="1"/>
    </w:p>
    <w:tbl>
      <w:tblPr>
        <w:tblStyle w:val="LightList-Accent12"/>
        <w:tblW w:w="5000" w:type="pct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/>
      </w:tblPr>
      <w:tblGrid>
        <w:gridCol w:w="2518"/>
        <w:gridCol w:w="2126"/>
        <w:gridCol w:w="2271"/>
        <w:gridCol w:w="1982"/>
        <w:gridCol w:w="1987"/>
        <w:gridCol w:w="1131"/>
        <w:gridCol w:w="836"/>
        <w:gridCol w:w="1324"/>
      </w:tblGrid>
      <w:tr w:rsidR="005A1BAB" w:rsidTr="005A1BAB">
        <w:trPr>
          <w:cnfStyle w:val="100000000000"/>
          <w:tblHeader/>
        </w:trPr>
        <w:tc>
          <w:tcPr>
            <w:cnfStyle w:val="001000000000"/>
            <w:tcW w:w="888" w:type="pct"/>
          </w:tcPr>
          <w:p w:rsidR="005A1BAB" w:rsidRPr="006C607F" w:rsidRDefault="005A1BAB" w:rsidP="009E14D2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5A1BAB" w:rsidRPr="006C607F" w:rsidRDefault="005A1BAB" w:rsidP="009E14D2">
            <w:pPr>
              <w:jc w:val="center"/>
            </w:pPr>
            <w:r w:rsidRPr="006C607F">
              <w:t>Test Objective</w:t>
            </w:r>
          </w:p>
        </w:tc>
        <w:tc>
          <w:tcPr>
            <w:tcW w:w="750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801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 w:rsidRPr="006C607F">
              <w:t>Test Procedure</w:t>
            </w:r>
          </w:p>
        </w:tc>
        <w:tc>
          <w:tcPr>
            <w:tcW w:w="699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701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399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295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67" w:type="pct"/>
          </w:tcPr>
          <w:p w:rsidR="005A1BAB" w:rsidRPr="006C607F" w:rsidRDefault="005A1BAB" w:rsidP="009E14D2">
            <w:pPr>
              <w:jc w:val="center"/>
              <w:cnfStyle w:val="100000000000"/>
            </w:pPr>
            <w:r>
              <w:t>Actions Required</w:t>
            </w: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5A1BAB" w:rsidRPr="005A1BAB" w:rsidRDefault="005A1BAB" w:rsidP="005A1BAB">
            <w:pPr>
              <w:pStyle w:val="Heading3"/>
              <w:outlineLvl w:val="2"/>
            </w:pPr>
            <w:bookmarkStart w:id="2" w:name="_4.1.1_Add_Student"/>
            <w:bookmarkStart w:id="3" w:name="_Toc360028769"/>
            <w:bookmarkEnd w:id="2"/>
            <w:r w:rsidRPr="005A1BAB">
              <w:t>4.1.1</w:t>
            </w:r>
            <w:bookmarkStart w:id="4" w:name="Add"/>
            <w:r w:rsidRPr="005A1BAB">
              <w:t xml:space="preserve"> Add Student</w:t>
            </w:r>
            <w:bookmarkEnd w:id="3"/>
            <w:bookmarkEnd w:id="4"/>
          </w:p>
        </w:tc>
        <w:tc>
          <w:tcPr>
            <w:tcW w:w="750" w:type="pct"/>
            <w:vMerge w:val="restart"/>
          </w:tcPr>
          <w:p w:rsidR="008B7DB7" w:rsidRDefault="008B7DB7" w:rsidP="008B7DB7">
            <w:pPr>
              <w:cnfStyle w:val="000000100000"/>
            </w:pPr>
            <w:r>
              <w:t>Must have security access to</w:t>
            </w:r>
          </w:p>
          <w:p w:rsidR="008B7DB7" w:rsidRDefault="008B7DB7" w:rsidP="008B7DB7">
            <w:pPr>
              <w:pStyle w:val="ListParagraph"/>
              <w:numPr>
                <w:ilvl w:val="0"/>
                <w:numId w:val="27"/>
              </w:numPr>
              <w:cnfStyle w:val="000000100000"/>
            </w:pPr>
            <w:r>
              <w:t>Client</w:t>
            </w:r>
          </w:p>
          <w:p w:rsidR="008B7DB7" w:rsidRDefault="008B7DB7" w:rsidP="008B7DB7">
            <w:pPr>
              <w:pStyle w:val="ListParagraph"/>
              <w:ind w:left="0"/>
              <w:cnfStyle w:val="000000100000"/>
            </w:pPr>
          </w:p>
          <w:p w:rsidR="005B330B" w:rsidRDefault="00161BD5" w:rsidP="00161BD5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Person record. To create a person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5B330B" w:rsidRPr="005B330B" w:rsidRDefault="00161BD5" w:rsidP="005B330B">
            <w:pPr>
              <w:pStyle w:val="ListParagraph"/>
              <w:numPr>
                <w:ilvl w:val="0"/>
                <w:numId w:val="27"/>
              </w:numPr>
              <w:cnfStyle w:val="000000100000"/>
            </w:pPr>
            <w:r w:rsidRPr="002768B5">
              <w:rPr>
                <w:b/>
              </w:rPr>
              <w:t xml:space="preserve">2.2 </w:t>
            </w:r>
            <w:r w:rsidR="005B330B" w:rsidRPr="005B330B">
              <w:t>Add Person</w:t>
            </w:r>
          </w:p>
          <w:p w:rsidR="00161BD5" w:rsidRDefault="00161BD5" w:rsidP="005B330B">
            <w:pPr>
              <w:pStyle w:val="ListParagraph"/>
              <w:numPr>
                <w:ilvl w:val="0"/>
                <w:numId w:val="27"/>
              </w:numPr>
              <w:cnfStyle w:val="000000100000"/>
            </w:pPr>
            <w:r w:rsidRPr="002768B5">
              <w:rPr>
                <w:b/>
              </w:rPr>
              <w:t>2.3</w:t>
            </w:r>
            <w:r w:rsidR="005B330B">
              <w:rPr>
                <w:b/>
              </w:rPr>
              <w:t xml:space="preserve"> </w:t>
            </w:r>
            <w:r w:rsidR="005B330B" w:rsidRPr="005B330B">
              <w:t>Add Person in live form</w:t>
            </w:r>
          </w:p>
          <w:p w:rsidR="00161BD5" w:rsidRDefault="00161BD5" w:rsidP="008B7DB7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5A1BAB" w:rsidRDefault="005A1BAB" w:rsidP="009E14D2">
            <w:pPr>
              <w:pStyle w:val="ListParagraph"/>
              <w:ind w:left="360"/>
              <w:cnfStyle w:val="0000001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Client module is loaded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5A1BAB" w:rsidRDefault="005A1BAB" w:rsidP="009E14D2">
            <w:pPr>
              <w:pStyle w:val="ListParagraph"/>
              <w:ind w:left="360"/>
              <w:cnfStyle w:val="000000000000"/>
            </w:pPr>
          </w:p>
        </w:tc>
        <w:tc>
          <w:tcPr>
            <w:tcW w:w="699" w:type="pct"/>
          </w:tcPr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5A1BAB" w:rsidRDefault="005A1BAB" w:rsidP="0033679B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3679B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9" w:type="pct"/>
          </w:tcPr>
          <w:p w:rsidR="005A1BAB" w:rsidRDefault="005A1BAB" w:rsidP="00A346D6">
            <w:pPr>
              <w:pStyle w:val="ListParagraph"/>
              <w:ind w:left="643"/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  <w:r w:rsidR="005B330B">
              <w:t xml:space="preserve"> that you wish to add a student role to it</w:t>
            </w:r>
            <w:r>
              <w:t>.</w:t>
            </w:r>
          </w:p>
          <w:p w:rsidR="005A1BAB" w:rsidRDefault="005A1BAB" w:rsidP="009E14D2">
            <w:pPr>
              <w:pStyle w:val="ListParagraph"/>
              <w:ind w:left="36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 xml:space="preserve">Screen changes to person view 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B330B">
              <w:rPr>
                <w:b/>
              </w:rPr>
              <w:t>Add student</w:t>
            </w:r>
            <w:r>
              <w:t xml:space="preserve"> </w:t>
            </w:r>
            <w:r w:rsidR="005B330B">
              <w:t>b</w:t>
            </w:r>
            <w:r>
              <w:t>utton on the person tree.</w:t>
            </w:r>
          </w:p>
          <w:p w:rsidR="005A1BAB" w:rsidRDefault="005A1BAB" w:rsidP="009E14D2">
            <w:pPr>
              <w:pStyle w:val="ListParagraph"/>
              <w:ind w:left="360"/>
              <w:cnfStyle w:val="0000001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A Confirmation message appears on Screen</w:t>
            </w:r>
            <w:r w:rsidR="005B330B">
              <w:t xml:space="preserve"> asking </w:t>
            </w:r>
            <w:r w:rsidR="005B330B">
              <w:lastRenderedPageBreak/>
              <w:t>user to confirm the creation of student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795D85">
              <w:rPr>
                <w:b/>
              </w:rPr>
              <w:t>Yes</w:t>
            </w:r>
            <w:r>
              <w:t xml:space="preserve"> on the confirmation.</w:t>
            </w:r>
          </w:p>
          <w:p w:rsidR="005A1BAB" w:rsidRDefault="005A1BAB" w:rsidP="009E14D2">
            <w:pPr>
              <w:pStyle w:val="ListParagraph"/>
              <w:ind w:left="36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5A1BAB" w:rsidRDefault="005A1BAB" w:rsidP="009E14D2">
            <w:pPr>
              <w:pStyle w:val="ListParagraph"/>
              <w:ind w:left="360"/>
              <w:cnfStyle w:val="000000100000"/>
            </w:pPr>
          </w:p>
        </w:tc>
        <w:tc>
          <w:tcPr>
            <w:tcW w:w="699" w:type="pct"/>
          </w:tcPr>
          <w:p w:rsidR="005A1BAB" w:rsidRDefault="005A1BAB" w:rsidP="00392939">
            <w:pPr>
              <w:cnfStyle w:val="000000100000"/>
            </w:pPr>
            <w:r>
              <w:t>Go to Student tab enter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Name/DOB Verified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Main Activity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Student ID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NSN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Other ID (1)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Institute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Other ID (2)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Institute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 xml:space="preserve">MOE Disability 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MOE disability Services Accessed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Support Required.</w:t>
            </w:r>
          </w:p>
          <w:p w:rsidR="005A1BAB" w:rsidRDefault="005A1BAB" w:rsidP="00392939">
            <w:pPr>
              <w:cnfStyle w:val="000000100000"/>
            </w:pPr>
          </w:p>
          <w:p w:rsidR="005A1BAB" w:rsidRDefault="005A1BAB" w:rsidP="00392939">
            <w:pPr>
              <w:cnfStyle w:val="000000100000"/>
            </w:pPr>
            <w:r>
              <w:t>Go to Citizenship tab enter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Citizenship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Place of birth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Region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Passport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Citizenship Certificate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lastRenderedPageBreak/>
              <w:t>Citizenship Verified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Ethnicity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IWI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Language</w:t>
            </w:r>
          </w:p>
          <w:p w:rsidR="005A1BAB" w:rsidRDefault="005A1BAB" w:rsidP="00392939">
            <w:pPr>
              <w:cnfStyle w:val="000000100000"/>
            </w:pPr>
          </w:p>
          <w:p w:rsidR="005A1BAB" w:rsidRDefault="005A1BAB" w:rsidP="00392939">
            <w:pPr>
              <w:cnfStyle w:val="000000100000"/>
            </w:pPr>
            <w:r>
              <w:t>Go to confirm tab and check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Photo Presented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Registered at NZQA (framework)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Secondary Qualification Confirmed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Tertiary Qualification Confirmed.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Outstanding Issues</w:t>
            </w:r>
          </w:p>
          <w:p w:rsidR="005A1BAB" w:rsidRDefault="005A1BAB" w:rsidP="00392939">
            <w:pPr>
              <w:cnfStyle w:val="000000100000"/>
            </w:pPr>
          </w:p>
          <w:p w:rsidR="005A1BAB" w:rsidRDefault="005A1BAB" w:rsidP="00392939">
            <w:pPr>
              <w:cnfStyle w:val="000000100000"/>
            </w:pPr>
            <w:r>
              <w:t>Go to UDA and enter</w:t>
            </w:r>
          </w:p>
          <w:p w:rsidR="005A1BAB" w:rsidRDefault="005A1BAB" w:rsidP="00392939">
            <w:pPr>
              <w:cnfStyle w:val="000000100000"/>
            </w:pP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1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2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3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lastRenderedPageBreak/>
              <w:t>UDA char field 4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Numeric  field 1</w:t>
            </w:r>
          </w:p>
          <w:p w:rsidR="005A1BAB" w:rsidRDefault="005A1BAB" w:rsidP="00392939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Date field 1</w:t>
            </w:r>
          </w:p>
          <w:p w:rsidR="005A1BAB" w:rsidRDefault="005A1BAB" w:rsidP="00392939">
            <w:pPr>
              <w:cnfStyle w:val="000000100000"/>
            </w:pPr>
          </w:p>
          <w:p w:rsidR="005B330B" w:rsidRDefault="005A1BAB" w:rsidP="00392939">
            <w:pPr>
              <w:cnfStyle w:val="000000100000"/>
              <w:rPr>
                <w:b/>
              </w:rPr>
            </w:pPr>
            <w:r>
              <w:t xml:space="preserve">Go to Study Link </w:t>
            </w:r>
            <w:r w:rsidR="005B330B">
              <w:t xml:space="preserve">tab and </w:t>
            </w:r>
            <w:r w:rsidRPr="005B330B">
              <w:t xml:space="preserve">refer </w:t>
            </w:r>
            <w:r w:rsidR="005B330B" w:rsidRPr="005B330B">
              <w:t>to the following test cases</w:t>
            </w:r>
          </w:p>
          <w:p w:rsidR="005A1BAB" w:rsidRPr="00011A90" w:rsidRDefault="008A04FA" w:rsidP="005B330B">
            <w:pPr>
              <w:pStyle w:val="ListParagraph"/>
              <w:numPr>
                <w:ilvl w:val="0"/>
                <w:numId w:val="28"/>
              </w:numPr>
              <w:cnfStyle w:val="000000100000"/>
            </w:pPr>
            <w:hyperlink w:anchor="_4.5.1_Add_entry" w:history="1">
              <w:r w:rsidR="005A1BAB" w:rsidRPr="00011A90">
                <w:rPr>
                  <w:rStyle w:val="Hyperlink"/>
                  <w:b/>
                </w:rPr>
                <w:t>4.5.</w:t>
              </w:r>
              <w:r w:rsidR="005B330B" w:rsidRPr="00011A90">
                <w:rPr>
                  <w:rStyle w:val="Hyperlink"/>
                  <w:b/>
                </w:rPr>
                <w:t>1</w:t>
              </w:r>
            </w:hyperlink>
          </w:p>
          <w:p w:rsidR="00011A90" w:rsidRDefault="008A04FA" w:rsidP="005B330B">
            <w:pPr>
              <w:pStyle w:val="ListParagraph"/>
              <w:numPr>
                <w:ilvl w:val="0"/>
                <w:numId w:val="28"/>
              </w:numPr>
              <w:cnfStyle w:val="000000100000"/>
            </w:pPr>
            <w:hyperlink w:anchor="_4.5.2_Edit_entry" w:history="1">
              <w:r w:rsidR="00011A90" w:rsidRPr="00011A90">
                <w:rPr>
                  <w:rStyle w:val="Hyperlink"/>
                  <w:b/>
                </w:rPr>
                <w:t>4.5.2</w:t>
              </w:r>
            </w:hyperlink>
          </w:p>
          <w:p w:rsidR="005A1BAB" w:rsidRDefault="005A1BAB" w:rsidP="00392939">
            <w:pPr>
              <w:cnfStyle w:val="000000100000"/>
            </w:pPr>
          </w:p>
          <w:p w:rsidR="005A1BAB" w:rsidRDefault="005B330B" w:rsidP="00051A9F">
            <w:pPr>
              <w:cnfStyle w:val="000000100000"/>
            </w:pPr>
            <w:r>
              <w:t xml:space="preserve">Go to NSI tab  and </w:t>
            </w:r>
            <w:r w:rsidR="005A1BAB" w:rsidRPr="005B330B">
              <w:t xml:space="preserve">refer to generic test plan template for </w:t>
            </w:r>
            <w:hyperlink r:id="rId13" w:history="1">
              <w:r w:rsidR="005A1BAB" w:rsidRPr="00011A90">
                <w:rPr>
                  <w:rStyle w:val="Hyperlink"/>
                </w:rPr>
                <w:t>NSI</w:t>
              </w:r>
            </w:hyperlink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795D85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Click </w:t>
            </w:r>
            <w:r w:rsidRPr="00795D85">
              <w:rPr>
                <w:b/>
              </w:rPr>
              <w:t>Save</w:t>
            </w:r>
            <w:r>
              <w:rPr>
                <w:b/>
              </w:rPr>
              <w:t>.</w:t>
            </w:r>
          </w:p>
          <w:p w:rsidR="005A1BAB" w:rsidRDefault="005A1BAB" w:rsidP="009E14D2">
            <w:pPr>
              <w:pStyle w:val="ListParagraph"/>
              <w:ind w:left="36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5B330B">
            <w:pPr>
              <w:cnfStyle w:val="000000000000"/>
            </w:pPr>
            <w:r>
              <w:t xml:space="preserve">Student role </w:t>
            </w:r>
            <w:r w:rsidR="005B330B">
              <w:t xml:space="preserve">has been created </w:t>
            </w:r>
            <w:r>
              <w:t>to the person successfully</w:t>
            </w:r>
            <w:r w:rsidR="005B330B">
              <w:t>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5A1BAB" w:rsidRPr="005A1BAB" w:rsidRDefault="005A1BAB" w:rsidP="005A1BAB">
            <w:pPr>
              <w:pStyle w:val="Heading3"/>
              <w:outlineLvl w:val="2"/>
            </w:pPr>
            <w:bookmarkStart w:id="5" w:name="_Toc360028770"/>
            <w:r w:rsidRPr="005A1BAB">
              <w:t>4.1.2</w:t>
            </w:r>
            <w:bookmarkStart w:id="6" w:name="Edit"/>
            <w:r>
              <w:t xml:space="preserve"> </w:t>
            </w:r>
            <w:r w:rsidRPr="005A1BAB">
              <w:t>Edit student</w:t>
            </w:r>
            <w:bookmarkEnd w:id="5"/>
            <w:bookmarkEnd w:id="6"/>
          </w:p>
        </w:tc>
        <w:tc>
          <w:tcPr>
            <w:tcW w:w="750" w:type="pct"/>
            <w:vMerge w:val="restart"/>
          </w:tcPr>
          <w:p w:rsidR="009637EB" w:rsidRDefault="009637EB" w:rsidP="009637EB">
            <w:pPr>
              <w:cnfStyle w:val="000000100000"/>
            </w:pPr>
            <w:r>
              <w:t>Must have security access to</w:t>
            </w:r>
          </w:p>
          <w:p w:rsidR="009637EB" w:rsidRDefault="009637EB" w:rsidP="009637EB">
            <w:pPr>
              <w:pStyle w:val="ListParagraph"/>
              <w:numPr>
                <w:ilvl w:val="0"/>
                <w:numId w:val="27"/>
              </w:numPr>
              <w:cnfStyle w:val="000000100000"/>
            </w:pPr>
            <w:r>
              <w:t>Client</w:t>
            </w:r>
          </w:p>
          <w:p w:rsidR="009637EB" w:rsidRDefault="009637EB" w:rsidP="009637EB">
            <w:pPr>
              <w:pStyle w:val="ListParagraph"/>
              <w:ind w:left="0"/>
              <w:cnfStyle w:val="000000100000"/>
            </w:pPr>
          </w:p>
          <w:p w:rsidR="009637EB" w:rsidRDefault="009637EB" w:rsidP="009637EB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9637EB" w:rsidRPr="00011A90" w:rsidRDefault="008A04FA" w:rsidP="009637EB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4.1.1_Add_Student" w:history="1">
              <w:r w:rsidR="009637EB" w:rsidRPr="00011A90">
                <w:rPr>
                  <w:rStyle w:val="Hyperlink"/>
                  <w:b/>
                </w:rPr>
                <w:t xml:space="preserve">4.1.1 </w:t>
              </w:r>
              <w:r w:rsidR="009637EB" w:rsidRPr="00011A90">
                <w:rPr>
                  <w:rStyle w:val="Hyperlink"/>
                </w:rPr>
                <w:t xml:space="preserve">Add </w:t>
              </w:r>
              <w:r w:rsidR="009637EB" w:rsidRPr="00011A90">
                <w:rPr>
                  <w:rStyle w:val="Hyperlink"/>
                </w:rPr>
                <w:lastRenderedPageBreak/>
                <w:t>Student</w:t>
              </w:r>
            </w:hyperlink>
          </w:p>
          <w:p w:rsidR="005A1BAB" w:rsidRDefault="005A1BAB" w:rsidP="00113836">
            <w:pPr>
              <w:pStyle w:val="ListParagraph"/>
              <w:ind w:left="643"/>
              <w:cnfStyle w:val="000000100000"/>
            </w:pPr>
          </w:p>
        </w:tc>
        <w:tc>
          <w:tcPr>
            <w:tcW w:w="801" w:type="pct"/>
          </w:tcPr>
          <w:p w:rsidR="005A1BAB" w:rsidRDefault="005A1BAB" w:rsidP="009E14D2">
            <w:pPr>
              <w:pStyle w:val="ListParagraph"/>
              <w:ind w:left="0"/>
              <w:cnfStyle w:val="000000100000"/>
            </w:pPr>
            <w:r>
              <w:lastRenderedPageBreak/>
              <w:t>Go to the client Module</w:t>
            </w:r>
          </w:p>
          <w:p w:rsidR="005A1BAB" w:rsidRDefault="005A1BAB" w:rsidP="00342D73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Client Module is loaded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Pr="00342D73" w:rsidRDefault="005A1BAB" w:rsidP="00C50781">
            <w:pPr>
              <w:pStyle w:val="ListParagraph"/>
              <w:ind w:left="0"/>
              <w:cnfStyle w:val="000000000000"/>
            </w:pPr>
            <w:r w:rsidRPr="00342D73">
              <w:t>Enter the data</w:t>
            </w:r>
          </w:p>
          <w:p w:rsidR="005A1BAB" w:rsidRDefault="005A1BAB" w:rsidP="009E14D2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5A1BAB" w:rsidRDefault="005A1BAB" w:rsidP="00174B3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5A1BAB" w:rsidRDefault="005A1BAB" w:rsidP="00011A9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C50781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  <w:p w:rsidR="005A1BAB" w:rsidRDefault="005A1BAB" w:rsidP="009E14D2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342D73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  <w:p w:rsidR="005A1BAB" w:rsidRDefault="005A1BAB" w:rsidP="009E14D2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Screen changes to Person view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342D73">
            <w:pPr>
              <w:pStyle w:val="ListParagraph"/>
              <w:ind w:left="0"/>
              <w:cnfStyle w:val="000000100000"/>
            </w:pPr>
            <w:r>
              <w:t>Click on the Student button on person tree</w:t>
            </w: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342D73">
            <w:pPr>
              <w:pStyle w:val="ListParagraph"/>
              <w:ind w:left="0"/>
              <w:cnfStyle w:val="000000000000"/>
            </w:pPr>
            <w:r>
              <w:t>Click on Edit button.</w:t>
            </w:r>
          </w:p>
          <w:p w:rsidR="005A1BAB" w:rsidRDefault="005A1BAB" w:rsidP="009E14D2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342D73">
            <w:pPr>
              <w:pStyle w:val="ListParagraph"/>
              <w:ind w:left="0"/>
              <w:cnfStyle w:val="000000100000"/>
            </w:pPr>
            <w:r>
              <w:t>Enter the data.</w:t>
            </w:r>
          </w:p>
          <w:p w:rsidR="005A1BAB" w:rsidRDefault="005A1BAB" w:rsidP="00342D73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5A1BAB" w:rsidRDefault="005A1BAB" w:rsidP="00212BB2">
            <w:pPr>
              <w:cnfStyle w:val="000000100000"/>
            </w:pPr>
            <w:r>
              <w:t>Go to Student tab enter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Name/DOB Verified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Main Activity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Student ID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NSN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Other ID (1)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Institute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Other ID (2)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Institute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 xml:space="preserve">MOE Disability 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MOE disability Services Accessed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4"/>
              </w:numPr>
              <w:cnfStyle w:val="000000100000"/>
            </w:pPr>
            <w:r>
              <w:t>Support Required.</w:t>
            </w:r>
          </w:p>
          <w:p w:rsidR="005A1BAB" w:rsidRDefault="005A1BAB" w:rsidP="00212BB2">
            <w:pPr>
              <w:cnfStyle w:val="000000100000"/>
            </w:pPr>
          </w:p>
          <w:p w:rsidR="005A1BAB" w:rsidRDefault="005A1BAB" w:rsidP="00212BB2">
            <w:pPr>
              <w:cnfStyle w:val="000000100000"/>
            </w:pPr>
            <w:r>
              <w:t>Go to Citizenship tab enter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Citizenship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Place of birth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Region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Passport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lastRenderedPageBreak/>
              <w:t>Citizenship Certificate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Citizenship Verified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Ethnicity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IWI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5"/>
              </w:numPr>
              <w:cnfStyle w:val="000000100000"/>
            </w:pPr>
            <w:r>
              <w:t>Language</w:t>
            </w:r>
          </w:p>
          <w:p w:rsidR="005A1BAB" w:rsidRDefault="005A1BAB" w:rsidP="00212BB2">
            <w:pPr>
              <w:cnfStyle w:val="000000100000"/>
            </w:pPr>
          </w:p>
          <w:p w:rsidR="005A1BAB" w:rsidRDefault="005A1BAB" w:rsidP="00212BB2">
            <w:pPr>
              <w:cnfStyle w:val="000000100000"/>
            </w:pPr>
            <w:r>
              <w:t>Go to confirm tab and check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Photo Presented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Registered at NZQA (framework)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Secondary Qualification Confirmed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Tertiary Qualification Confirmed.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6"/>
              </w:numPr>
              <w:cnfStyle w:val="000000100000"/>
            </w:pPr>
            <w:r>
              <w:t>Outstanding Issues</w:t>
            </w:r>
          </w:p>
          <w:p w:rsidR="005A1BAB" w:rsidRDefault="005A1BAB" w:rsidP="00212BB2">
            <w:pPr>
              <w:cnfStyle w:val="000000100000"/>
            </w:pPr>
          </w:p>
          <w:p w:rsidR="005A1BAB" w:rsidRDefault="005A1BAB" w:rsidP="00212BB2">
            <w:pPr>
              <w:cnfStyle w:val="000000100000"/>
            </w:pPr>
            <w:r>
              <w:t>Go to UDA and enter</w:t>
            </w:r>
          </w:p>
          <w:p w:rsidR="005A1BAB" w:rsidRDefault="005A1BAB" w:rsidP="00212BB2">
            <w:pPr>
              <w:cnfStyle w:val="000000100000"/>
            </w:pP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1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2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lastRenderedPageBreak/>
              <w:t>UDA char field 3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char field 4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Numeric  field 1</w:t>
            </w:r>
          </w:p>
          <w:p w:rsidR="005A1BAB" w:rsidRDefault="005A1BAB" w:rsidP="00212BB2">
            <w:pPr>
              <w:pStyle w:val="ListParagraph"/>
              <w:numPr>
                <w:ilvl w:val="0"/>
                <w:numId w:val="17"/>
              </w:numPr>
              <w:cnfStyle w:val="000000100000"/>
            </w:pPr>
            <w:r>
              <w:t>UDA Date field 1</w:t>
            </w:r>
          </w:p>
          <w:p w:rsidR="005A1BAB" w:rsidRDefault="005A1BAB" w:rsidP="00212BB2">
            <w:pPr>
              <w:cnfStyle w:val="000000100000"/>
            </w:pPr>
          </w:p>
          <w:p w:rsidR="00011A90" w:rsidRDefault="00011A90" w:rsidP="00011A90">
            <w:pPr>
              <w:cnfStyle w:val="000000100000"/>
              <w:rPr>
                <w:b/>
              </w:rPr>
            </w:pPr>
            <w:r>
              <w:t xml:space="preserve">Go to Study Link tab and </w:t>
            </w:r>
            <w:r w:rsidRPr="005B330B">
              <w:t>refer to the following test cases</w:t>
            </w:r>
          </w:p>
          <w:p w:rsidR="00011A90" w:rsidRPr="00011A90" w:rsidRDefault="008A04FA" w:rsidP="00011A90">
            <w:pPr>
              <w:pStyle w:val="ListParagraph"/>
              <w:numPr>
                <w:ilvl w:val="0"/>
                <w:numId w:val="28"/>
              </w:numPr>
              <w:cnfStyle w:val="000000100000"/>
            </w:pPr>
            <w:hyperlink w:anchor="_4.5.1_Add_entry" w:history="1">
              <w:r w:rsidR="00011A90" w:rsidRPr="00011A90">
                <w:rPr>
                  <w:rStyle w:val="Hyperlink"/>
                  <w:b/>
                </w:rPr>
                <w:t>4.5.1</w:t>
              </w:r>
            </w:hyperlink>
          </w:p>
          <w:p w:rsidR="00011A90" w:rsidRDefault="008A04FA" w:rsidP="00011A90">
            <w:pPr>
              <w:pStyle w:val="ListParagraph"/>
              <w:numPr>
                <w:ilvl w:val="0"/>
                <w:numId w:val="28"/>
              </w:numPr>
              <w:cnfStyle w:val="000000100000"/>
            </w:pPr>
            <w:hyperlink w:anchor="_4.5.2_Edit_entry" w:history="1">
              <w:r w:rsidR="00011A90" w:rsidRPr="00011A90">
                <w:rPr>
                  <w:rStyle w:val="Hyperlink"/>
                  <w:b/>
                </w:rPr>
                <w:t>4.5.2</w:t>
              </w:r>
            </w:hyperlink>
          </w:p>
          <w:p w:rsidR="00011A90" w:rsidRDefault="00011A90" w:rsidP="00011A90">
            <w:pPr>
              <w:cnfStyle w:val="000000100000"/>
            </w:pPr>
          </w:p>
          <w:p w:rsidR="005A1BAB" w:rsidRDefault="00011A90" w:rsidP="00011A90">
            <w:pPr>
              <w:cnfStyle w:val="000000100000"/>
            </w:pPr>
            <w:r>
              <w:t xml:space="preserve">Go to NSI tab  and </w:t>
            </w:r>
            <w:r w:rsidRPr="005B330B">
              <w:t xml:space="preserve">refer to generic test plan template for </w:t>
            </w:r>
            <w:hyperlink r:id="rId14" w:history="1">
              <w:r w:rsidRPr="00011A90">
                <w:rPr>
                  <w:rStyle w:val="Hyperlink"/>
                </w:rPr>
                <w:t>NSI</w:t>
              </w:r>
            </w:hyperlink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lastRenderedPageBreak/>
              <w:t>Data is visible in text fields and drop downs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2E569C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342D73">
            <w:pPr>
              <w:pStyle w:val="ListParagraph"/>
              <w:ind w:left="0"/>
              <w:cnfStyle w:val="000000000000"/>
            </w:pPr>
            <w:r>
              <w:t>Click on Save.</w:t>
            </w:r>
          </w:p>
          <w:p w:rsidR="005A1BAB" w:rsidRDefault="005A1BAB" w:rsidP="009E14D2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Updated Student Information successfully.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093078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093078" w:rsidRPr="005A1BAB" w:rsidRDefault="00093078" w:rsidP="005A1BAB">
            <w:pPr>
              <w:pStyle w:val="Heading3"/>
              <w:outlineLvl w:val="2"/>
            </w:pPr>
            <w:bookmarkStart w:id="7" w:name="_Toc360028771"/>
            <w:r w:rsidRPr="005A1BAB">
              <w:t>4.1.3</w:t>
            </w:r>
            <w:bookmarkStart w:id="8" w:name="Delete"/>
            <w:r>
              <w:t xml:space="preserve"> </w:t>
            </w:r>
            <w:r w:rsidRPr="005A1BAB">
              <w:t>Delete Student</w:t>
            </w:r>
            <w:bookmarkEnd w:id="7"/>
            <w:bookmarkEnd w:id="8"/>
          </w:p>
        </w:tc>
        <w:tc>
          <w:tcPr>
            <w:tcW w:w="750" w:type="pct"/>
            <w:vMerge w:val="restart"/>
          </w:tcPr>
          <w:p w:rsidR="00011A90" w:rsidRDefault="00011A90" w:rsidP="00011A90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011A90" w:rsidRPr="00011A90" w:rsidRDefault="008A04FA" w:rsidP="00011A90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4.1.1_Add_Student" w:history="1">
              <w:r w:rsidR="00011A90" w:rsidRPr="00011A90">
                <w:rPr>
                  <w:rStyle w:val="Hyperlink"/>
                  <w:b/>
                </w:rPr>
                <w:t xml:space="preserve">4.1.1 </w:t>
              </w:r>
              <w:r w:rsidR="00011A90" w:rsidRPr="00011A90">
                <w:rPr>
                  <w:rStyle w:val="Hyperlink"/>
                </w:rPr>
                <w:t>Add Student</w:t>
              </w:r>
            </w:hyperlink>
          </w:p>
          <w:p w:rsidR="00093078" w:rsidRDefault="00093078" w:rsidP="001F5DA0">
            <w:pPr>
              <w:pStyle w:val="ListParagraph"/>
              <w:ind w:left="0"/>
              <w:cnfStyle w:val="000000100000"/>
            </w:pPr>
          </w:p>
          <w:p w:rsidR="00093078" w:rsidRDefault="00093078" w:rsidP="001F5DA0">
            <w:pPr>
              <w:pStyle w:val="ListParagraph"/>
              <w:ind w:left="0"/>
              <w:cnfStyle w:val="000000100000"/>
            </w:pPr>
            <w:r>
              <w:t xml:space="preserve">Must have security </w:t>
            </w:r>
            <w:r>
              <w:lastRenderedPageBreak/>
              <w:t xml:space="preserve">access to </w:t>
            </w:r>
          </w:p>
          <w:p w:rsidR="00093078" w:rsidRDefault="00093078" w:rsidP="001F5DA0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>
              <w:t>Client</w:t>
            </w:r>
          </w:p>
          <w:p w:rsidR="00093078" w:rsidRDefault="00093078" w:rsidP="0053443F">
            <w:pPr>
              <w:pStyle w:val="ListParagraph"/>
              <w:ind w:left="0"/>
              <w:cnfStyle w:val="000000100000"/>
            </w:pPr>
          </w:p>
          <w:p w:rsidR="00093078" w:rsidRDefault="00093078" w:rsidP="0053443F">
            <w:pPr>
              <w:pStyle w:val="ListParagraph"/>
              <w:ind w:left="0"/>
              <w:cnfStyle w:val="000000100000"/>
            </w:pPr>
          </w:p>
          <w:p w:rsidR="00093078" w:rsidRDefault="00093078" w:rsidP="00113836">
            <w:pPr>
              <w:pStyle w:val="ListParagraph"/>
              <w:ind w:left="643"/>
              <w:cnfStyle w:val="0000001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093078" w:rsidRDefault="00093078" w:rsidP="00093627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701" w:type="pct"/>
          </w:tcPr>
          <w:p w:rsidR="00093078" w:rsidRDefault="00093078" w:rsidP="00093627">
            <w:pPr>
              <w:cnfStyle w:val="000000100000"/>
            </w:pPr>
            <w:r>
              <w:t>Client module is loaded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100000"/>
            </w:pPr>
          </w:p>
        </w:tc>
      </w:tr>
      <w:tr w:rsidR="00093078" w:rsidTr="005A1BAB"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093078" w:rsidRDefault="00093078" w:rsidP="00093627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093078" w:rsidRDefault="00093078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093078" w:rsidRDefault="00093078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093078" w:rsidRDefault="00093078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093078" w:rsidRDefault="00093078" w:rsidP="00011A90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093078" w:rsidRDefault="00093078" w:rsidP="00093627">
            <w:pPr>
              <w:cnfStyle w:val="0000000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000000"/>
            </w:pPr>
          </w:p>
        </w:tc>
      </w:tr>
      <w:tr w:rsidR="0009307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11A90">
              <w:rPr>
                <w:b/>
              </w:rPr>
              <w:t>search</w:t>
            </w:r>
            <w:r>
              <w:t xml:space="preserve"> button</w:t>
            </w:r>
          </w:p>
          <w:p w:rsidR="00093078" w:rsidRDefault="00093078" w:rsidP="00093627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701" w:type="pct"/>
          </w:tcPr>
          <w:p w:rsidR="00093078" w:rsidRDefault="00093078" w:rsidP="00093627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100000"/>
            </w:pPr>
          </w:p>
        </w:tc>
      </w:tr>
      <w:tr w:rsidR="00093078" w:rsidTr="005A1BAB"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  <w:p w:rsidR="00093078" w:rsidRDefault="00093078" w:rsidP="00093627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701" w:type="pct"/>
          </w:tcPr>
          <w:p w:rsidR="00093078" w:rsidRDefault="00093078" w:rsidP="00093627">
            <w:pPr>
              <w:cnfStyle w:val="000000000000"/>
            </w:pPr>
            <w:r>
              <w:t>Screen changes to Person</w:t>
            </w:r>
            <w:r w:rsidR="00011A90">
              <w:t xml:space="preserve"> view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000000"/>
            </w:pPr>
          </w:p>
        </w:tc>
      </w:tr>
      <w:tr w:rsidR="0009307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11A90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701" w:type="pct"/>
          </w:tcPr>
          <w:p w:rsidR="00093078" w:rsidRDefault="00093078" w:rsidP="00011A90">
            <w:pPr>
              <w:cnfStyle w:val="000000100000"/>
            </w:pPr>
            <w:r>
              <w:t xml:space="preserve">Screen changes to </w:t>
            </w:r>
            <w:r w:rsidR="00011A90">
              <w:t>Student view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100000"/>
            </w:pPr>
          </w:p>
        </w:tc>
      </w:tr>
      <w:tr w:rsidR="00093078" w:rsidTr="005A1BAB"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011A90">
              <w:rPr>
                <w:b/>
              </w:rPr>
              <w:t>delete</w:t>
            </w:r>
            <w:r>
              <w:t xml:space="preserve"> button.</w:t>
            </w:r>
          </w:p>
          <w:p w:rsidR="00093078" w:rsidRDefault="00093078" w:rsidP="00093627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701" w:type="pct"/>
          </w:tcPr>
          <w:p w:rsidR="00093078" w:rsidRDefault="00011A90" w:rsidP="00011A90">
            <w:pPr>
              <w:cnfStyle w:val="000000000000"/>
            </w:pPr>
            <w:r>
              <w:t>A c</w:t>
            </w:r>
            <w:r w:rsidR="00093078">
              <w:t xml:space="preserve">onfirmation </w:t>
            </w:r>
            <w:r>
              <w:t xml:space="preserve">message </w:t>
            </w:r>
            <w:r w:rsidR="00093078">
              <w:t>appears</w:t>
            </w:r>
            <w:r>
              <w:t xml:space="preserve"> on screen</w:t>
            </w:r>
            <w:r w:rsidR="004147CD">
              <w:t xml:space="preserve"> asking user to confirm the deletion.</w:t>
            </w:r>
            <w:r w:rsidR="00093078">
              <w:t xml:space="preserve"> 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0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000000"/>
            </w:pPr>
          </w:p>
        </w:tc>
      </w:tr>
      <w:tr w:rsidR="0009307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93078" w:rsidRDefault="00093078" w:rsidP="00093627"/>
        </w:tc>
        <w:tc>
          <w:tcPr>
            <w:tcW w:w="750" w:type="pct"/>
            <w:vMerge/>
          </w:tcPr>
          <w:p w:rsidR="00093078" w:rsidRDefault="00093078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93078" w:rsidRDefault="00093078" w:rsidP="00093627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4147CD">
              <w:rPr>
                <w:b/>
              </w:rPr>
              <w:t>Yes</w:t>
            </w:r>
            <w:r>
              <w:t xml:space="preserve"> on the confirmation.</w:t>
            </w:r>
          </w:p>
          <w:p w:rsidR="00093078" w:rsidRDefault="00093078" w:rsidP="00093627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701" w:type="pct"/>
          </w:tcPr>
          <w:p w:rsidR="00093078" w:rsidRDefault="00093078" w:rsidP="00093627">
            <w:pPr>
              <w:cnfStyle w:val="000000100000"/>
            </w:pPr>
            <w:r>
              <w:t>Student Deleted successfully.</w:t>
            </w:r>
          </w:p>
        </w:tc>
        <w:tc>
          <w:tcPr>
            <w:tcW w:w="399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295" w:type="pct"/>
          </w:tcPr>
          <w:p w:rsidR="00093078" w:rsidRDefault="00093078" w:rsidP="00093627">
            <w:pPr>
              <w:cnfStyle w:val="000000100000"/>
            </w:pPr>
          </w:p>
        </w:tc>
        <w:tc>
          <w:tcPr>
            <w:tcW w:w="467" w:type="pct"/>
          </w:tcPr>
          <w:p w:rsidR="00093078" w:rsidRDefault="00093078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 w:val="restart"/>
          </w:tcPr>
          <w:p w:rsidR="005A1BAB" w:rsidRPr="005A1BAB" w:rsidRDefault="005A1BAB" w:rsidP="005A1BAB">
            <w:pPr>
              <w:pStyle w:val="Heading3"/>
              <w:outlineLvl w:val="2"/>
            </w:pPr>
            <w:bookmarkStart w:id="9" w:name="_Toc360028772"/>
            <w:r w:rsidRPr="005A1BAB">
              <w:t>4.2</w:t>
            </w:r>
            <w:bookmarkStart w:id="10" w:name="ID"/>
            <w:r>
              <w:t xml:space="preserve"> </w:t>
            </w:r>
            <w:r w:rsidRPr="005A1BAB">
              <w:t>ID Card</w:t>
            </w:r>
            <w:bookmarkEnd w:id="9"/>
            <w:bookmarkEnd w:id="10"/>
          </w:p>
        </w:tc>
        <w:tc>
          <w:tcPr>
            <w:tcW w:w="750" w:type="pct"/>
            <w:vMerge w:val="restart"/>
          </w:tcPr>
          <w:p w:rsidR="004147CD" w:rsidRDefault="004147CD" w:rsidP="004147CD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147CD" w:rsidRPr="00011A90" w:rsidRDefault="008A04FA" w:rsidP="004147CD">
            <w:pPr>
              <w:pStyle w:val="ListParagraph"/>
              <w:numPr>
                <w:ilvl w:val="0"/>
                <w:numId w:val="27"/>
              </w:numPr>
              <w:cnfStyle w:val="000000000000"/>
            </w:pPr>
            <w:hyperlink w:anchor="_4.1.1_Add_Student" w:history="1">
              <w:r w:rsidR="004147CD" w:rsidRPr="00011A90">
                <w:rPr>
                  <w:rStyle w:val="Hyperlink"/>
                  <w:b/>
                </w:rPr>
                <w:t xml:space="preserve">4.1.1 </w:t>
              </w:r>
              <w:r w:rsidR="004147CD" w:rsidRPr="00011A90">
                <w:rPr>
                  <w:rStyle w:val="Hyperlink"/>
                </w:rPr>
                <w:t>Add Student</w:t>
              </w:r>
            </w:hyperlink>
          </w:p>
          <w:p w:rsidR="005A1BAB" w:rsidRDefault="005A1BAB" w:rsidP="001F5DA0">
            <w:pPr>
              <w:pStyle w:val="ListParagraph"/>
              <w:ind w:left="0"/>
              <w:cnfStyle w:val="000000000000"/>
            </w:pPr>
          </w:p>
          <w:p w:rsidR="005A1BAB" w:rsidRDefault="005A1BAB" w:rsidP="001F5DA0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5A1BAB" w:rsidRDefault="005A1BAB" w:rsidP="001F5DA0">
            <w:pPr>
              <w:pStyle w:val="ListParagraph"/>
              <w:numPr>
                <w:ilvl w:val="0"/>
                <w:numId w:val="26"/>
              </w:numPr>
              <w:cnfStyle w:val="000000000000"/>
            </w:pPr>
            <w:r>
              <w:t>Client</w:t>
            </w:r>
          </w:p>
          <w:p w:rsidR="005A1BAB" w:rsidRDefault="005A1BAB" w:rsidP="00093627">
            <w:pPr>
              <w:pStyle w:val="ListParagraph"/>
              <w:ind w:left="0"/>
              <w:cnfStyle w:val="000000000000"/>
            </w:pPr>
          </w:p>
          <w:p w:rsidR="005A1BAB" w:rsidRDefault="005A1BAB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5A1BAB" w:rsidRDefault="005A1BAB" w:rsidP="00093627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Client Module is loaded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5A1BAB" w:rsidRDefault="005A1BAB" w:rsidP="00093627">
            <w:pPr>
              <w:pStyle w:val="ListParagraph"/>
              <w:ind w:left="0"/>
              <w:cnfStyle w:val="000000100000"/>
            </w:pPr>
          </w:p>
        </w:tc>
        <w:tc>
          <w:tcPr>
            <w:tcW w:w="699" w:type="pct"/>
          </w:tcPr>
          <w:p w:rsidR="005A1BAB" w:rsidRDefault="005A1BAB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Surname</w:t>
            </w:r>
          </w:p>
          <w:p w:rsidR="005A1BAB" w:rsidRDefault="005A1BAB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first name</w:t>
            </w:r>
          </w:p>
          <w:p w:rsidR="005A1BAB" w:rsidRDefault="005A1BAB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Student ID</w:t>
            </w:r>
          </w:p>
          <w:p w:rsidR="005A1BAB" w:rsidRDefault="005A1BAB" w:rsidP="00287075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DOB</w:t>
            </w:r>
          </w:p>
          <w:p w:rsidR="005A1BAB" w:rsidRDefault="005A1BAB" w:rsidP="004147CD">
            <w:pPr>
              <w:pStyle w:val="ListParagraph"/>
              <w:ind w:left="643"/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7CD">
              <w:rPr>
                <w:b/>
              </w:rPr>
              <w:t>search</w:t>
            </w:r>
            <w:r>
              <w:t xml:space="preserve"> button</w:t>
            </w:r>
          </w:p>
          <w:p w:rsidR="005A1BAB" w:rsidRDefault="005A1BAB" w:rsidP="00093627">
            <w:pPr>
              <w:pStyle w:val="ListParagraph"/>
              <w:ind w:left="0"/>
              <w:cnfStyle w:val="000000000000"/>
            </w:pP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Search displays list of Persons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Screen changes to person view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7CD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0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100000"/>
            </w:pPr>
            <w:r>
              <w:t>Click on the ID card button</w:t>
            </w:r>
          </w:p>
        </w:tc>
        <w:tc>
          <w:tcPr>
            <w:tcW w:w="6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093627">
            <w:pPr>
              <w:cnfStyle w:val="000000100000"/>
            </w:pPr>
            <w:r>
              <w:t>Popup Message appears with two option</w:t>
            </w:r>
            <w:r w:rsidR="004147CD">
              <w:t>s</w:t>
            </w:r>
            <w:r>
              <w:t>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53443F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093627">
            <w:pPr>
              <w:pStyle w:val="ListParagraph"/>
              <w:ind w:left="0"/>
              <w:cnfStyle w:val="000000000000"/>
            </w:pPr>
            <w:r>
              <w:t>Choose one from the available options</w:t>
            </w:r>
          </w:p>
        </w:tc>
        <w:tc>
          <w:tcPr>
            <w:tcW w:w="699" w:type="pct"/>
          </w:tcPr>
          <w:p w:rsidR="005A1BAB" w:rsidRDefault="005A1BAB" w:rsidP="001375C0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>Print this student</w:t>
            </w:r>
          </w:p>
          <w:p w:rsidR="005A1BAB" w:rsidRDefault="005A1BAB" w:rsidP="001375C0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>Add to Queue</w:t>
            </w:r>
          </w:p>
        </w:tc>
        <w:tc>
          <w:tcPr>
            <w:tcW w:w="701" w:type="pct"/>
          </w:tcPr>
          <w:p w:rsidR="004147CD" w:rsidRDefault="004147CD" w:rsidP="004147CD">
            <w:pPr>
              <w:pStyle w:val="ListParagraph"/>
              <w:numPr>
                <w:ilvl w:val="0"/>
                <w:numId w:val="20"/>
              </w:numPr>
              <w:ind w:left="360"/>
              <w:cnfStyle w:val="000000000000"/>
            </w:pPr>
            <w:r>
              <w:t>Choosing Option 1 prints the ID Card.</w:t>
            </w:r>
          </w:p>
          <w:p w:rsidR="005A1BAB" w:rsidRDefault="004147CD" w:rsidP="004147CD">
            <w:pPr>
              <w:pStyle w:val="ListParagraph"/>
              <w:numPr>
                <w:ilvl w:val="0"/>
                <w:numId w:val="20"/>
              </w:numPr>
              <w:ind w:left="360"/>
              <w:cnfStyle w:val="000000000000"/>
            </w:pPr>
            <w:r>
              <w:t>Choosing Option 2 sends the record to queue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5A1BAB" w:rsidRPr="005A1BAB" w:rsidRDefault="005A1BAB" w:rsidP="005A1BAB">
            <w:pPr>
              <w:pStyle w:val="Heading3"/>
              <w:outlineLvl w:val="2"/>
            </w:pPr>
            <w:bookmarkStart w:id="11" w:name="_4.4_NSI_Search"/>
            <w:bookmarkStart w:id="12" w:name="_Toc360028773"/>
            <w:bookmarkStart w:id="13" w:name="NSISearch" w:colFirst="1" w:colLast="1"/>
            <w:bookmarkEnd w:id="11"/>
            <w:r w:rsidRPr="005A1BAB">
              <w:t>4.4</w:t>
            </w:r>
            <w:r>
              <w:t xml:space="preserve"> </w:t>
            </w:r>
            <w:r w:rsidRPr="005A1BAB">
              <w:t>NSI Search</w:t>
            </w:r>
            <w:bookmarkEnd w:id="12"/>
          </w:p>
        </w:tc>
        <w:tc>
          <w:tcPr>
            <w:tcW w:w="750" w:type="pct"/>
            <w:vMerge w:val="restart"/>
          </w:tcPr>
          <w:p w:rsidR="004147CD" w:rsidRDefault="004147CD" w:rsidP="004147CD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147CD" w:rsidRPr="00011A90" w:rsidRDefault="008A04FA" w:rsidP="004147CD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4.1.1_Add_Student" w:history="1">
              <w:r w:rsidR="004147CD" w:rsidRPr="00011A90">
                <w:rPr>
                  <w:rStyle w:val="Hyperlink"/>
                  <w:b/>
                </w:rPr>
                <w:t xml:space="preserve">4.1.1 </w:t>
              </w:r>
              <w:r w:rsidR="004147CD" w:rsidRPr="00011A90">
                <w:rPr>
                  <w:rStyle w:val="Hyperlink"/>
                </w:rPr>
                <w:t>Add Student</w:t>
              </w:r>
            </w:hyperlink>
          </w:p>
          <w:p w:rsidR="005A1BAB" w:rsidRDefault="005A1BAB" w:rsidP="00AE4CA8">
            <w:pPr>
              <w:pStyle w:val="ListParagraph"/>
              <w:ind w:left="0"/>
              <w:cnfStyle w:val="000000100000"/>
            </w:pPr>
          </w:p>
          <w:p w:rsidR="005A1BAB" w:rsidRDefault="005A1BAB" w:rsidP="00AE4CA8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5A1BAB" w:rsidRDefault="005A1BAB" w:rsidP="002D52C4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>
              <w:t>Client</w:t>
            </w:r>
          </w:p>
          <w:p w:rsidR="005A1BAB" w:rsidRDefault="005A1BAB" w:rsidP="001F5DA0">
            <w:pPr>
              <w:pStyle w:val="ListParagraph"/>
              <w:ind w:left="365"/>
              <w:cnfStyle w:val="000000100000"/>
            </w:pPr>
          </w:p>
          <w:p w:rsidR="005A1BAB" w:rsidRDefault="005A1BAB" w:rsidP="00AE4CA8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AE4CA8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99" w:type="pct"/>
          </w:tcPr>
          <w:p w:rsidR="005A1BAB" w:rsidRDefault="005A1BAB" w:rsidP="00AE4CA8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AE4CA8">
            <w:pPr>
              <w:cnfStyle w:val="000000100000"/>
            </w:pPr>
            <w:r>
              <w:t>Client Module is loaded.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bookmarkEnd w:id="13"/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AE4CA8"/>
        </w:tc>
        <w:tc>
          <w:tcPr>
            <w:tcW w:w="750" w:type="pct"/>
            <w:vMerge/>
          </w:tcPr>
          <w:p w:rsidR="005A1BAB" w:rsidRDefault="005A1BAB" w:rsidP="00AE4CA8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AE4CA8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9" w:type="pct"/>
          </w:tcPr>
          <w:p w:rsidR="005A1BAB" w:rsidRDefault="005A1BAB" w:rsidP="00AE4CA8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5A1BAB" w:rsidRDefault="005A1BAB" w:rsidP="00AE4CA8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5A1BAB" w:rsidRDefault="005A1BAB" w:rsidP="00AE4CA8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5A1BAB" w:rsidRDefault="005A1BAB" w:rsidP="004147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5A1BAB" w:rsidRDefault="005A1BAB" w:rsidP="00AE4CA8">
            <w:pPr>
              <w:cnfStyle w:val="000000000000"/>
            </w:pPr>
            <w:r>
              <w:t>Data is visible in text fields.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AE4CA8"/>
        </w:tc>
        <w:tc>
          <w:tcPr>
            <w:tcW w:w="750" w:type="pct"/>
            <w:vMerge/>
          </w:tcPr>
          <w:p w:rsidR="005A1BAB" w:rsidRDefault="005A1BAB" w:rsidP="00AE4CA8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AE4CA8">
            <w:pPr>
              <w:pStyle w:val="ListParagraph"/>
              <w:ind w:left="0"/>
              <w:cnfStyle w:val="000000100000"/>
            </w:pPr>
            <w:r>
              <w:t>Click on the search button</w:t>
            </w:r>
          </w:p>
        </w:tc>
        <w:tc>
          <w:tcPr>
            <w:tcW w:w="699" w:type="pct"/>
          </w:tcPr>
          <w:p w:rsidR="005A1BAB" w:rsidRDefault="005A1BAB" w:rsidP="00AE4CA8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AE4CA8">
            <w:pPr>
              <w:cnfStyle w:val="000000100000"/>
            </w:pPr>
            <w:r>
              <w:t>Search displays list of persons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AE4CA8"/>
        </w:tc>
        <w:tc>
          <w:tcPr>
            <w:tcW w:w="750" w:type="pct"/>
            <w:vMerge/>
          </w:tcPr>
          <w:p w:rsidR="005A1BAB" w:rsidRDefault="005A1BAB" w:rsidP="00AE4CA8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AE4CA8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99" w:type="pct"/>
          </w:tcPr>
          <w:p w:rsidR="005A1BAB" w:rsidRDefault="005A1BAB" w:rsidP="00AE4CA8">
            <w:pPr>
              <w:cnfStyle w:val="000000000000"/>
            </w:pPr>
          </w:p>
        </w:tc>
        <w:tc>
          <w:tcPr>
            <w:tcW w:w="701" w:type="pct"/>
          </w:tcPr>
          <w:p w:rsidR="005A1BAB" w:rsidRDefault="005A1BAB" w:rsidP="00AE4CA8">
            <w:pPr>
              <w:cnfStyle w:val="000000000000"/>
            </w:pPr>
            <w:r>
              <w:t>Screen changes to person View.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5A1BAB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5A1BAB" w:rsidRDefault="005A1BAB" w:rsidP="00AE4CA8"/>
        </w:tc>
        <w:tc>
          <w:tcPr>
            <w:tcW w:w="750" w:type="pct"/>
            <w:vMerge/>
          </w:tcPr>
          <w:p w:rsidR="005A1BAB" w:rsidRDefault="005A1BAB" w:rsidP="00AE4CA8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5A1BAB" w:rsidRDefault="005A1BAB" w:rsidP="00AE4CA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47CD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5A1BAB" w:rsidRDefault="005A1BAB" w:rsidP="00AE4CA8">
            <w:pPr>
              <w:cnfStyle w:val="000000100000"/>
            </w:pPr>
          </w:p>
        </w:tc>
        <w:tc>
          <w:tcPr>
            <w:tcW w:w="701" w:type="pct"/>
          </w:tcPr>
          <w:p w:rsidR="005A1BAB" w:rsidRDefault="005A1BAB" w:rsidP="00AE4CA8">
            <w:pPr>
              <w:cnfStyle w:val="000000100000"/>
            </w:pPr>
            <w:r>
              <w:t>Screen changes to Student view.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1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100000"/>
            </w:pPr>
          </w:p>
        </w:tc>
      </w:tr>
      <w:tr w:rsidR="005A1BAB" w:rsidTr="005A1BAB">
        <w:tc>
          <w:tcPr>
            <w:cnfStyle w:val="001000000000"/>
            <w:tcW w:w="888" w:type="pct"/>
            <w:vMerge/>
          </w:tcPr>
          <w:p w:rsidR="005A1BAB" w:rsidRDefault="005A1BAB" w:rsidP="00093627"/>
        </w:tc>
        <w:tc>
          <w:tcPr>
            <w:tcW w:w="750" w:type="pct"/>
            <w:vMerge/>
          </w:tcPr>
          <w:p w:rsidR="005A1BAB" w:rsidRDefault="005A1BAB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5A1BAB" w:rsidRDefault="005A1BAB" w:rsidP="0053443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147CD">
              <w:rPr>
                <w:b/>
              </w:rPr>
              <w:t>NSI - Search</w:t>
            </w:r>
            <w:r>
              <w:t xml:space="preserve"> button.</w:t>
            </w:r>
          </w:p>
        </w:tc>
        <w:tc>
          <w:tcPr>
            <w:tcW w:w="6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701" w:type="pct"/>
          </w:tcPr>
          <w:p w:rsidR="005A1BAB" w:rsidRDefault="004147CD" w:rsidP="00093627">
            <w:pPr>
              <w:cnfStyle w:val="000000000000"/>
            </w:pPr>
            <w:r>
              <w:t xml:space="preserve">Record will be added to NSI </w:t>
            </w:r>
            <w:r w:rsidR="005A1BAB">
              <w:t xml:space="preserve">Search queue and </w:t>
            </w:r>
          </w:p>
          <w:p w:rsidR="005A1BAB" w:rsidRDefault="005A1BAB" w:rsidP="00AE4CA8">
            <w:pPr>
              <w:cnfStyle w:val="000000000000"/>
            </w:pPr>
            <w:r>
              <w:t>a warning message appears on screen</w:t>
            </w:r>
            <w:r w:rsidR="004147CD">
              <w:t>.</w:t>
            </w:r>
          </w:p>
        </w:tc>
        <w:tc>
          <w:tcPr>
            <w:tcW w:w="399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295" w:type="pct"/>
          </w:tcPr>
          <w:p w:rsidR="005A1BAB" w:rsidRDefault="005A1BAB" w:rsidP="00093627">
            <w:pPr>
              <w:cnfStyle w:val="000000000000"/>
            </w:pPr>
          </w:p>
        </w:tc>
        <w:tc>
          <w:tcPr>
            <w:tcW w:w="467" w:type="pct"/>
          </w:tcPr>
          <w:p w:rsidR="005A1BAB" w:rsidRDefault="005A1BAB" w:rsidP="00093627">
            <w:pPr>
              <w:cnfStyle w:val="000000000000"/>
            </w:pPr>
          </w:p>
        </w:tc>
      </w:tr>
      <w:tr w:rsidR="000A6D28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0A6D28" w:rsidRPr="005A1BAB" w:rsidRDefault="000A6D28" w:rsidP="005A1BAB">
            <w:pPr>
              <w:pStyle w:val="Heading3"/>
              <w:outlineLvl w:val="2"/>
            </w:pPr>
            <w:bookmarkStart w:id="14" w:name="_4.5.1_Add_entry"/>
            <w:bookmarkStart w:id="15" w:name="_Toc360028774"/>
            <w:bookmarkEnd w:id="14"/>
            <w:r w:rsidRPr="005A1BAB">
              <w:t>4.5.1</w:t>
            </w:r>
            <w:bookmarkStart w:id="16" w:name="AddSL"/>
            <w:r>
              <w:t xml:space="preserve"> </w:t>
            </w:r>
            <w:r w:rsidRPr="005A1BAB">
              <w:t xml:space="preserve">Add entry </w:t>
            </w:r>
            <w:bookmarkEnd w:id="16"/>
            <w:r w:rsidRPr="005A1BAB">
              <w:t>to study Link</w:t>
            </w:r>
            <w:bookmarkEnd w:id="15"/>
          </w:p>
        </w:tc>
        <w:tc>
          <w:tcPr>
            <w:tcW w:w="750" w:type="pct"/>
            <w:vMerge w:val="restart"/>
          </w:tcPr>
          <w:p w:rsidR="000A6D28" w:rsidRDefault="000A6D28" w:rsidP="004147CD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0A6D28" w:rsidRPr="00011A90" w:rsidRDefault="008A04FA" w:rsidP="004147CD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4.1.1_Add_Student" w:history="1">
              <w:r w:rsidR="000A6D28" w:rsidRPr="00011A90">
                <w:rPr>
                  <w:rStyle w:val="Hyperlink"/>
                  <w:b/>
                </w:rPr>
                <w:t xml:space="preserve">4.1.1 </w:t>
              </w:r>
              <w:r w:rsidR="000A6D28" w:rsidRPr="00011A90">
                <w:rPr>
                  <w:rStyle w:val="Hyperlink"/>
                </w:rPr>
                <w:t xml:space="preserve">Add </w:t>
              </w:r>
              <w:r w:rsidR="000A6D28" w:rsidRPr="00011A90">
                <w:rPr>
                  <w:rStyle w:val="Hyperlink"/>
                </w:rPr>
                <w:lastRenderedPageBreak/>
                <w:t>Student</w:t>
              </w:r>
            </w:hyperlink>
          </w:p>
          <w:p w:rsidR="000A6D28" w:rsidRDefault="000A6D28" w:rsidP="00221385">
            <w:pPr>
              <w:pStyle w:val="ListParagraph"/>
              <w:ind w:left="0"/>
              <w:cnfStyle w:val="000000100000"/>
            </w:pPr>
          </w:p>
          <w:p w:rsidR="000A6D28" w:rsidRDefault="000A6D28" w:rsidP="00221385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0A6D28" w:rsidRDefault="000A6D28" w:rsidP="00221385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>
              <w:t>Client</w:t>
            </w:r>
          </w:p>
          <w:p w:rsidR="000A6D28" w:rsidRDefault="000A6D28" w:rsidP="004147CD">
            <w:pPr>
              <w:pStyle w:val="ListParagraph"/>
              <w:ind w:left="365"/>
              <w:cnfStyle w:val="000000100000"/>
            </w:pPr>
          </w:p>
        </w:tc>
        <w:tc>
          <w:tcPr>
            <w:tcW w:w="801" w:type="pct"/>
          </w:tcPr>
          <w:p w:rsidR="000A6D28" w:rsidRPr="00302312" w:rsidRDefault="000A6D28" w:rsidP="00AE4CA8">
            <w:pPr>
              <w:pStyle w:val="ListParagraph"/>
              <w:spacing w:before="100" w:beforeAutospacing="1" w:after="100" w:afterAutospacing="1"/>
              <w:ind w:left="0"/>
              <w:cnfStyle w:val="000000100000"/>
            </w:pPr>
            <w:r>
              <w:rPr>
                <w:rFonts w:eastAsia="Times New Roman" w:cs="Times New Roman"/>
                <w:lang w:eastAsia="en-NZ"/>
              </w:rPr>
              <w:lastRenderedPageBreak/>
              <w:t>Go to Client Module</w:t>
            </w:r>
          </w:p>
        </w:tc>
        <w:tc>
          <w:tcPr>
            <w:tcW w:w="699" w:type="pct"/>
          </w:tcPr>
          <w:p w:rsidR="000A6D28" w:rsidRDefault="000A6D28" w:rsidP="00AE4CA8">
            <w:pPr>
              <w:cnfStyle w:val="000000100000"/>
            </w:pPr>
          </w:p>
        </w:tc>
        <w:tc>
          <w:tcPr>
            <w:tcW w:w="701" w:type="pct"/>
          </w:tcPr>
          <w:p w:rsidR="000A6D28" w:rsidRPr="002C298A" w:rsidRDefault="000A6D28" w:rsidP="00AE4CA8">
            <w:pPr>
              <w:cnfStyle w:val="000000100000"/>
            </w:pPr>
            <w:r>
              <w:t>Client Module is loaded.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100000"/>
            </w:pPr>
          </w:p>
        </w:tc>
      </w:tr>
      <w:tr w:rsidR="000A6D28" w:rsidTr="005A1BAB"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A6D28" w:rsidRDefault="000A6D28" w:rsidP="00AE4CA8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Enter the data</w:t>
            </w:r>
          </w:p>
          <w:p w:rsidR="000A6D28" w:rsidRDefault="000A6D28" w:rsidP="00AE4CA8">
            <w:pPr>
              <w:pStyle w:val="ListParagraph"/>
              <w:spacing w:before="100" w:beforeAutospacing="1" w:after="100" w:afterAutospacing="1"/>
              <w:ind w:left="36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699" w:type="pct"/>
          </w:tcPr>
          <w:p w:rsidR="000A6D28" w:rsidRDefault="000A6D28" w:rsidP="00AE4CA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0A6D28" w:rsidRDefault="000A6D28" w:rsidP="00AE4CA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0A6D28" w:rsidRDefault="000A6D28" w:rsidP="00AE4CA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0A6D28" w:rsidRDefault="000A6D28" w:rsidP="00AE4CA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  <w:p w:rsidR="000A6D28" w:rsidRDefault="000A6D28" w:rsidP="004147CD">
            <w:pPr>
              <w:pStyle w:val="ListParagraph"/>
              <w:ind w:left="502"/>
              <w:cnfStyle w:val="000000000000"/>
            </w:pPr>
          </w:p>
        </w:tc>
        <w:tc>
          <w:tcPr>
            <w:tcW w:w="701" w:type="pct"/>
          </w:tcPr>
          <w:p w:rsidR="000A6D28" w:rsidRPr="002C298A" w:rsidRDefault="000A6D28" w:rsidP="00AE4CA8">
            <w:pPr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lastRenderedPageBreak/>
              <w:t>Data is visible in the text fields.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000000"/>
            </w:pPr>
          </w:p>
        </w:tc>
      </w:tr>
      <w:tr w:rsidR="000A6D2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A6D28" w:rsidRDefault="000A6D28" w:rsidP="00AE4CA8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147C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9" w:type="pct"/>
          </w:tcPr>
          <w:p w:rsidR="000A6D28" w:rsidRDefault="000A6D28" w:rsidP="00AE4CA8">
            <w:pPr>
              <w:cnfStyle w:val="000000100000"/>
            </w:pPr>
          </w:p>
        </w:tc>
        <w:tc>
          <w:tcPr>
            <w:tcW w:w="701" w:type="pct"/>
          </w:tcPr>
          <w:p w:rsidR="000A6D28" w:rsidRDefault="000A6D28" w:rsidP="00AE4CA8">
            <w:pPr>
              <w:cnfStyle w:val="000000100000"/>
            </w:pPr>
            <w:r>
              <w:t>Search displays a list of persons.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100000"/>
            </w:pPr>
          </w:p>
        </w:tc>
      </w:tr>
      <w:tr w:rsidR="000A6D28" w:rsidTr="005A1BAB"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99" w:type="pct"/>
          </w:tcPr>
          <w:p w:rsidR="000A6D28" w:rsidRDefault="000A6D28" w:rsidP="00E37824">
            <w:pPr>
              <w:cnfStyle w:val="000000000000"/>
            </w:pPr>
          </w:p>
        </w:tc>
        <w:tc>
          <w:tcPr>
            <w:tcW w:w="701" w:type="pct"/>
          </w:tcPr>
          <w:p w:rsidR="000A6D28" w:rsidRDefault="000A6D28" w:rsidP="00E37824">
            <w:pPr>
              <w:cnfStyle w:val="000000000000"/>
            </w:pPr>
            <w:r>
              <w:t>Screen changes to person view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000000"/>
            </w:pPr>
          </w:p>
        </w:tc>
      </w:tr>
      <w:tr w:rsidR="000A6D2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0A6D28" w:rsidRDefault="000A6D28" w:rsidP="00E37824">
            <w:pPr>
              <w:cnfStyle w:val="000000100000"/>
            </w:pPr>
          </w:p>
        </w:tc>
        <w:tc>
          <w:tcPr>
            <w:tcW w:w="701" w:type="pct"/>
          </w:tcPr>
          <w:p w:rsidR="000A6D28" w:rsidRDefault="000A6D28" w:rsidP="00E37824">
            <w:pPr>
              <w:cnfStyle w:val="0000001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100000"/>
            </w:pPr>
          </w:p>
        </w:tc>
      </w:tr>
      <w:tr w:rsidR="000A6D28" w:rsidTr="005A1BAB"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000000"/>
            </w:pPr>
            <w:r>
              <w:t>Go to Study Link tab</w:t>
            </w:r>
          </w:p>
        </w:tc>
        <w:tc>
          <w:tcPr>
            <w:tcW w:w="699" w:type="pct"/>
          </w:tcPr>
          <w:p w:rsidR="000A6D28" w:rsidRDefault="000A6D28" w:rsidP="00E37824">
            <w:pPr>
              <w:cnfStyle w:val="000000000000"/>
            </w:pPr>
          </w:p>
        </w:tc>
        <w:tc>
          <w:tcPr>
            <w:tcW w:w="701" w:type="pct"/>
          </w:tcPr>
          <w:p w:rsidR="000A6D28" w:rsidRDefault="000A6D28" w:rsidP="00E37824">
            <w:pPr>
              <w:cnfStyle w:val="000000000000"/>
            </w:pPr>
          </w:p>
        </w:tc>
        <w:tc>
          <w:tcPr>
            <w:tcW w:w="399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000000"/>
            </w:pPr>
          </w:p>
        </w:tc>
      </w:tr>
      <w:tr w:rsidR="000A6D2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99" w:type="pct"/>
          </w:tcPr>
          <w:p w:rsidR="000A6D28" w:rsidRDefault="000A6D28" w:rsidP="00E37824">
            <w:pPr>
              <w:cnfStyle w:val="000000100000"/>
            </w:pPr>
          </w:p>
        </w:tc>
        <w:tc>
          <w:tcPr>
            <w:tcW w:w="701" w:type="pct"/>
          </w:tcPr>
          <w:p w:rsidR="000A6D28" w:rsidRDefault="000A6D28" w:rsidP="00E37824">
            <w:pPr>
              <w:cnfStyle w:val="000000100000"/>
            </w:pPr>
          </w:p>
        </w:tc>
        <w:tc>
          <w:tcPr>
            <w:tcW w:w="399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100000"/>
            </w:pPr>
          </w:p>
        </w:tc>
      </w:tr>
      <w:tr w:rsidR="000A6D28" w:rsidTr="005A1BAB"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9" w:type="pct"/>
          </w:tcPr>
          <w:p w:rsidR="000A6D28" w:rsidRDefault="000A6D28" w:rsidP="00E37824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>Study Contract</w:t>
            </w:r>
          </w:p>
          <w:p w:rsidR="000A6D28" w:rsidRDefault="000A6D28" w:rsidP="00E37824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>MOE code</w:t>
            </w:r>
          </w:p>
          <w:p w:rsidR="000A6D28" w:rsidRDefault="000A6D28" w:rsidP="00E37824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>EFTS</w:t>
            </w:r>
          </w:p>
          <w:p w:rsidR="000A6D28" w:rsidRDefault="000A6D28" w:rsidP="00E37824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>Compulsory Fees</w:t>
            </w:r>
          </w:p>
          <w:p w:rsidR="000A6D28" w:rsidRDefault="000A6D28" w:rsidP="00E37824">
            <w:pPr>
              <w:pStyle w:val="ListParagraph"/>
              <w:numPr>
                <w:ilvl w:val="0"/>
                <w:numId w:val="22"/>
              </w:numPr>
              <w:cnfStyle w:val="000000000000"/>
            </w:pPr>
            <w:r>
              <w:t>Fee Request</w:t>
            </w:r>
          </w:p>
        </w:tc>
        <w:tc>
          <w:tcPr>
            <w:tcW w:w="701" w:type="pct"/>
          </w:tcPr>
          <w:p w:rsidR="000A6D28" w:rsidRDefault="000A6D28" w:rsidP="00E37824">
            <w:pPr>
              <w:cnfStyle w:val="000000000000"/>
            </w:pPr>
          </w:p>
        </w:tc>
        <w:tc>
          <w:tcPr>
            <w:tcW w:w="399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0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000000"/>
            </w:pPr>
          </w:p>
        </w:tc>
      </w:tr>
      <w:tr w:rsidR="000A6D28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0A6D28" w:rsidRDefault="000A6D28" w:rsidP="00093627"/>
        </w:tc>
        <w:tc>
          <w:tcPr>
            <w:tcW w:w="750" w:type="pct"/>
            <w:vMerge/>
          </w:tcPr>
          <w:p w:rsidR="000A6D28" w:rsidRDefault="000A6D28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0A6D28" w:rsidRDefault="000A6D28" w:rsidP="00E3782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99" w:type="pct"/>
          </w:tcPr>
          <w:p w:rsidR="000A6D28" w:rsidRDefault="000A6D28" w:rsidP="00E37824">
            <w:pPr>
              <w:cnfStyle w:val="000000100000"/>
            </w:pPr>
          </w:p>
        </w:tc>
        <w:tc>
          <w:tcPr>
            <w:tcW w:w="701" w:type="pct"/>
          </w:tcPr>
          <w:p w:rsidR="000A6D28" w:rsidRDefault="000A6D28" w:rsidP="00E37824">
            <w:pPr>
              <w:cnfStyle w:val="000000100000"/>
            </w:pPr>
            <w:r>
              <w:t>Study link record will be saved successfully.</w:t>
            </w:r>
          </w:p>
        </w:tc>
        <w:tc>
          <w:tcPr>
            <w:tcW w:w="399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295" w:type="pct"/>
          </w:tcPr>
          <w:p w:rsidR="000A6D28" w:rsidRDefault="000A6D28" w:rsidP="00093627">
            <w:pPr>
              <w:cnfStyle w:val="000000100000"/>
            </w:pPr>
          </w:p>
        </w:tc>
        <w:tc>
          <w:tcPr>
            <w:tcW w:w="467" w:type="pct"/>
          </w:tcPr>
          <w:p w:rsidR="000A6D28" w:rsidRDefault="000A6D28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 w:val="restart"/>
          </w:tcPr>
          <w:p w:rsidR="004147CD" w:rsidRPr="005A1BAB" w:rsidRDefault="004147CD" w:rsidP="005A1BAB">
            <w:pPr>
              <w:pStyle w:val="Heading3"/>
              <w:outlineLvl w:val="2"/>
            </w:pPr>
            <w:bookmarkStart w:id="17" w:name="_4.5.2_Edit_entry"/>
            <w:bookmarkStart w:id="18" w:name="_Toc360028775"/>
            <w:bookmarkEnd w:id="17"/>
            <w:r w:rsidRPr="005A1BAB">
              <w:lastRenderedPageBreak/>
              <w:t>4.5.2</w:t>
            </w:r>
            <w:bookmarkStart w:id="19" w:name="EditSL"/>
            <w:r>
              <w:t xml:space="preserve"> </w:t>
            </w:r>
            <w:r w:rsidRPr="005A1BAB">
              <w:t xml:space="preserve">Edit </w:t>
            </w:r>
            <w:bookmarkEnd w:id="19"/>
            <w:r w:rsidRPr="005A1BAB">
              <w:t>entry in Study Link</w:t>
            </w:r>
            <w:bookmarkEnd w:id="18"/>
          </w:p>
        </w:tc>
        <w:tc>
          <w:tcPr>
            <w:tcW w:w="750" w:type="pct"/>
            <w:vMerge w:val="restart"/>
          </w:tcPr>
          <w:p w:rsidR="004147CD" w:rsidRDefault="004147CD" w:rsidP="004147CD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147CD" w:rsidRPr="00011A90" w:rsidRDefault="008A04FA" w:rsidP="004147CD">
            <w:pPr>
              <w:pStyle w:val="ListParagraph"/>
              <w:numPr>
                <w:ilvl w:val="0"/>
                <w:numId w:val="27"/>
              </w:numPr>
              <w:cnfStyle w:val="000000000000"/>
            </w:pPr>
            <w:hyperlink w:anchor="_4.1.1_Add_Student" w:history="1">
              <w:r w:rsidR="004147CD" w:rsidRPr="00011A90">
                <w:rPr>
                  <w:rStyle w:val="Hyperlink"/>
                  <w:b/>
                </w:rPr>
                <w:t xml:space="preserve">4.1.1 </w:t>
              </w:r>
              <w:r w:rsidR="004147CD" w:rsidRPr="00011A90">
                <w:rPr>
                  <w:rStyle w:val="Hyperlink"/>
                </w:rPr>
                <w:t>Add Student</w:t>
              </w:r>
            </w:hyperlink>
          </w:p>
          <w:p w:rsidR="004147CD" w:rsidRDefault="004147CD" w:rsidP="00C64FB0">
            <w:pPr>
              <w:pStyle w:val="ListParagraph"/>
              <w:ind w:left="0"/>
              <w:cnfStyle w:val="000000000000"/>
            </w:pPr>
          </w:p>
          <w:p w:rsidR="004147CD" w:rsidRDefault="004147CD" w:rsidP="000B30F8">
            <w:pPr>
              <w:pStyle w:val="ListParagraph"/>
              <w:ind w:left="0"/>
              <w:cnfStyle w:val="000000000000"/>
            </w:pPr>
            <w:r>
              <w:t xml:space="preserve">Must have security access to </w:t>
            </w:r>
          </w:p>
          <w:p w:rsidR="004147CD" w:rsidRDefault="004147CD" w:rsidP="000B30F8">
            <w:pPr>
              <w:pStyle w:val="ListParagraph"/>
              <w:numPr>
                <w:ilvl w:val="0"/>
                <w:numId w:val="26"/>
              </w:numPr>
              <w:cnfStyle w:val="000000000000"/>
            </w:pPr>
            <w:r>
              <w:t>Client</w:t>
            </w:r>
          </w:p>
          <w:p w:rsidR="004147CD" w:rsidRDefault="004147CD" w:rsidP="004147CD">
            <w:pPr>
              <w:pStyle w:val="ListParagraph"/>
              <w:ind w:left="365"/>
              <w:cnfStyle w:val="000000000000"/>
            </w:pPr>
          </w:p>
        </w:tc>
        <w:tc>
          <w:tcPr>
            <w:tcW w:w="801" w:type="pct"/>
          </w:tcPr>
          <w:p w:rsidR="004147CD" w:rsidRPr="00302312" w:rsidRDefault="004147CD" w:rsidP="00E37824">
            <w:pPr>
              <w:pStyle w:val="ListParagraph"/>
              <w:spacing w:before="100" w:beforeAutospacing="1" w:after="100" w:afterAutospacing="1"/>
              <w:ind w:left="0"/>
              <w:cnfStyle w:val="000000000000"/>
            </w:pPr>
            <w:r>
              <w:rPr>
                <w:rFonts w:eastAsia="Times New Roman" w:cs="Times New Roman"/>
                <w:lang w:eastAsia="en-NZ"/>
              </w:rPr>
              <w:t>Go to Client Module</w:t>
            </w:r>
          </w:p>
        </w:tc>
        <w:tc>
          <w:tcPr>
            <w:tcW w:w="699" w:type="pct"/>
          </w:tcPr>
          <w:p w:rsidR="004147CD" w:rsidRDefault="004147CD" w:rsidP="00E37824">
            <w:pPr>
              <w:cnfStyle w:val="000000000000"/>
            </w:pPr>
          </w:p>
        </w:tc>
        <w:tc>
          <w:tcPr>
            <w:tcW w:w="701" w:type="pct"/>
          </w:tcPr>
          <w:p w:rsidR="004147CD" w:rsidRPr="002C298A" w:rsidRDefault="004147CD" w:rsidP="00E37824">
            <w:pPr>
              <w:cnfStyle w:val="000000000000"/>
            </w:pPr>
            <w:r>
              <w:t>Client Module is loaded.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Pr="005A1BAB" w:rsidRDefault="004147CD" w:rsidP="005A1BAB">
            <w:pPr>
              <w:pStyle w:val="Heading3"/>
              <w:outlineLvl w:val="2"/>
            </w:pPr>
          </w:p>
        </w:tc>
        <w:tc>
          <w:tcPr>
            <w:tcW w:w="750" w:type="pct"/>
            <w:vMerge/>
          </w:tcPr>
          <w:p w:rsidR="004147CD" w:rsidRDefault="004147CD" w:rsidP="004147CD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E3782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Enter the data</w:t>
            </w:r>
          </w:p>
          <w:p w:rsidR="004147CD" w:rsidRDefault="004147CD" w:rsidP="00E37824">
            <w:pPr>
              <w:pStyle w:val="ListParagraph"/>
              <w:spacing w:before="100" w:beforeAutospacing="1" w:after="100" w:afterAutospacing="1"/>
              <w:ind w:left="36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699" w:type="pct"/>
          </w:tcPr>
          <w:p w:rsidR="004147CD" w:rsidRDefault="004147CD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147CD" w:rsidRDefault="004147CD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147CD" w:rsidRDefault="004147CD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147CD" w:rsidRDefault="004147CD" w:rsidP="00E3782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4147CD" w:rsidRDefault="004147CD" w:rsidP="00E37824">
            <w:pPr>
              <w:pStyle w:val="ListParagraph"/>
              <w:ind w:left="502"/>
              <w:cnfStyle w:val="000000100000"/>
            </w:pPr>
          </w:p>
        </w:tc>
        <w:tc>
          <w:tcPr>
            <w:tcW w:w="701" w:type="pct"/>
          </w:tcPr>
          <w:p w:rsidR="004147CD" w:rsidRPr="002C298A" w:rsidRDefault="004147CD" w:rsidP="00E37824">
            <w:pPr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the text fields.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Pr="005A1BAB" w:rsidRDefault="004147CD" w:rsidP="005A1BAB">
            <w:pPr>
              <w:pStyle w:val="Heading3"/>
              <w:outlineLvl w:val="2"/>
            </w:pPr>
          </w:p>
        </w:tc>
        <w:tc>
          <w:tcPr>
            <w:tcW w:w="750" w:type="pct"/>
            <w:vMerge/>
          </w:tcPr>
          <w:p w:rsidR="004147CD" w:rsidRDefault="004147CD" w:rsidP="004147CD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E3782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7CD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9" w:type="pct"/>
          </w:tcPr>
          <w:p w:rsidR="004147CD" w:rsidRDefault="004147CD" w:rsidP="00E37824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E37824">
            <w:pPr>
              <w:cnfStyle w:val="000000000000"/>
            </w:pPr>
            <w:r>
              <w:t>Search displays a list of persons.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Pr="005A1BAB" w:rsidRDefault="004147CD" w:rsidP="005A1BAB">
            <w:pPr>
              <w:pStyle w:val="Heading3"/>
              <w:outlineLvl w:val="2"/>
            </w:pPr>
          </w:p>
        </w:tc>
        <w:tc>
          <w:tcPr>
            <w:tcW w:w="750" w:type="pct"/>
            <w:vMerge/>
          </w:tcPr>
          <w:p w:rsidR="004147CD" w:rsidRDefault="004147CD" w:rsidP="004147CD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E37824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699" w:type="pct"/>
          </w:tcPr>
          <w:p w:rsidR="004147CD" w:rsidRDefault="004147CD" w:rsidP="00E37824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E37824">
            <w:pPr>
              <w:cnfStyle w:val="000000100000"/>
            </w:pPr>
            <w:r>
              <w:t>Screen changes to person view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AE4CA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7CD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4147CD" w:rsidRDefault="004147CD" w:rsidP="00AE4CA8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AE4CA8">
            <w:pPr>
              <w:cnfStyle w:val="0000000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AE4CA8">
            <w:pPr>
              <w:pStyle w:val="ListParagraph"/>
              <w:ind w:left="0"/>
              <w:cnfStyle w:val="000000100000"/>
            </w:pPr>
            <w:r>
              <w:t>Go to Study Link tab</w:t>
            </w:r>
          </w:p>
        </w:tc>
        <w:tc>
          <w:tcPr>
            <w:tcW w:w="699" w:type="pct"/>
          </w:tcPr>
          <w:p w:rsidR="004147CD" w:rsidRDefault="004147CD" w:rsidP="00AE4CA8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AE4CA8">
            <w:pPr>
              <w:cnfStyle w:val="000000100000"/>
            </w:pP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AE4CA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147CD">
              <w:rPr>
                <w:b/>
              </w:rPr>
              <w:t>Add Button</w:t>
            </w:r>
          </w:p>
        </w:tc>
        <w:tc>
          <w:tcPr>
            <w:tcW w:w="699" w:type="pct"/>
          </w:tcPr>
          <w:p w:rsidR="004147CD" w:rsidRDefault="004147CD" w:rsidP="00AE4CA8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AE4CA8">
            <w:pPr>
              <w:cnfStyle w:val="000000000000"/>
            </w:pP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AE4CA8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99" w:type="pct"/>
          </w:tcPr>
          <w:p w:rsidR="004147CD" w:rsidRDefault="004147CD" w:rsidP="00AE4CA8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Study Contract</w:t>
            </w:r>
          </w:p>
          <w:p w:rsidR="004147CD" w:rsidRDefault="004147CD" w:rsidP="00AE4CA8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MOE code</w:t>
            </w:r>
          </w:p>
          <w:p w:rsidR="004147CD" w:rsidRDefault="004147CD" w:rsidP="00AE4CA8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EFTS</w:t>
            </w:r>
          </w:p>
          <w:p w:rsidR="004147CD" w:rsidRDefault="004147CD" w:rsidP="00AE4CA8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Compulsory Fees</w:t>
            </w:r>
          </w:p>
          <w:p w:rsidR="004147CD" w:rsidRDefault="004147CD" w:rsidP="00AE4CA8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Fee Request</w:t>
            </w:r>
          </w:p>
        </w:tc>
        <w:tc>
          <w:tcPr>
            <w:tcW w:w="701" w:type="pct"/>
          </w:tcPr>
          <w:p w:rsidR="004147CD" w:rsidRDefault="004147CD" w:rsidP="00AE4CA8">
            <w:pPr>
              <w:cnfStyle w:val="0000001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AE4CA8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0A6D28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99" w:type="pct"/>
          </w:tcPr>
          <w:p w:rsidR="004147CD" w:rsidRDefault="004147CD" w:rsidP="00AE4CA8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AE4CA8">
            <w:pPr>
              <w:cnfStyle w:val="000000000000"/>
            </w:pPr>
            <w:r>
              <w:t>Study link record will be saved successfully.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53443F">
            <w:pPr>
              <w:pStyle w:val="ListParagraph"/>
              <w:ind w:left="0"/>
              <w:cnfStyle w:val="000000100000"/>
            </w:pPr>
            <w:r>
              <w:t>Choose the record you wish to update</w:t>
            </w:r>
          </w:p>
        </w:tc>
        <w:tc>
          <w:tcPr>
            <w:tcW w:w="6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093627">
            <w:pPr>
              <w:cnfStyle w:val="000000100000"/>
            </w:pPr>
            <w:r>
              <w:t>Record will be highlighted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53443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0A6D28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100000"/>
            </w:pPr>
          </w:p>
        </w:tc>
        <w:tc>
          <w:tcPr>
            <w:tcW w:w="801" w:type="pct"/>
          </w:tcPr>
          <w:p w:rsidR="004147CD" w:rsidRDefault="004147CD" w:rsidP="0053443F">
            <w:pPr>
              <w:pStyle w:val="ListParagraph"/>
              <w:ind w:left="0"/>
              <w:cnfStyle w:val="000000100000"/>
            </w:pPr>
            <w:r>
              <w:t>Update the data</w:t>
            </w:r>
          </w:p>
        </w:tc>
        <w:tc>
          <w:tcPr>
            <w:tcW w:w="699" w:type="pct"/>
          </w:tcPr>
          <w:p w:rsidR="004147CD" w:rsidRDefault="004147CD" w:rsidP="0060328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Study Contract</w:t>
            </w:r>
          </w:p>
          <w:p w:rsidR="004147CD" w:rsidRDefault="004147CD" w:rsidP="0060328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MOE code</w:t>
            </w:r>
          </w:p>
          <w:p w:rsidR="004147CD" w:rsidRDefault="004147CD" w:rsidP="0060328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lastRenderedPageBreak/>
              <w:t>EFTS</w:t>
            </w:r>
          </w:p>
          <w:p w:rsidR="004147CD" w:rsidRDefault="004147CD" w:rsidP="0060328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Compulsory Fees</w:t>
            </w:r>
          </w:p>
          <w:p w:rsidR="004147CD" w:rsidRDefault="004147CD" w:rsidP="00603281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Fee Request</w:t>
            </w:r>
          </w:p>
        </w:tc>
        <w:tc>
          <w:tcPr>
            <w:tcW w:w="701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399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093627"/>
        </w:tc>
        <w:tc>
          <w:tcPr>
            <w:tcW w:w="750" w:type="pct"/>
            <w:vMerge/>
          </w:tcPr>
          <w:p w:rsidR="004147CD" w:rsidRDefault="004147CD" w:rsidP="00C64FB0">
            <w:pPr>
              <w:pStyle w:val="ListParagraph"/>
              <w:ind w:left="0"/>
              <w:cnfStyle w:val="000000000000"/>
            </w:pPr>
          </w:p>
        </w:tc>
        <w:tc>
          <w:tcPr>
            <w:tcW w:w="801" w:type="pct"/>
          </w:tcPr>
          <w:p w:rsidR="004147CD" w:rsidRDefault="004147CD" w:rsidP="0053443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0A6D28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093627">
            <w:pPr>
              <w:cnfStyle w:val="000000000000"/>
            </w:pPr>
            <w:r>
              <w:t>Record has been Updated successfully</w:t>
            </w:r>
            <w:r w:rsidR="000A6D28">
              <w:t>.</w:t>
            </w:r>
          </w:p>
        </w:tc>
        <w:tc>
          <w:tcPr>
            <w:tcW w:w="399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093627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093627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4147CD" w:rsidRPr="005A1BAB" w:rsidRDefault="004147CD" w:rsidP="005A1BAB">
            <w:pPr>
              <w:pStyle w:val="Heading3"/>
              <w:outlineLvl w:val="2"/>
            </w:pPr>
            <w:bookmarkStart w:id="20" w:name="_Toc360028776"/>
            <w:r w:rsidRPr="005A1BAB">
              <w:t>4.9</w:t>
            </w:r>
            <w:bookmarkStart w:id="21" w:name="NSIDel"/>
            <w:r>
              <w:t xml:space="preserve"> </w:t>
            </w:r>
            <w:r w:rsidRPr="005A1BAB">
              <w:t xml:space="preserve">NSI - Delete </w:t>
            </w:r>
            <w:bookmarkEnd w:id="21"/>
            <w:r w:rsidRPr="005A1BAB">
              <w:t>Pending Operations</w:t>
            </w:r>
            <w:bookmarkEnd w:id="20"/>
          </w:p>
        </w:tc>
        <w:tc>
          <w:tcPr>
            <w:tcW w:w="750" w:type="pct"/>
            <w:vMerge w:val="restart"/>
          </w:tcPr>
          <w:p w:rsidR="004147CD" w:rsidRDefault="004147CD" w:rsidP="00670726">
            <w:pPr>
              <w:cnfStyle w:val="000000100000"/>
            </w:pPr>
            <w:r>
              <w:t>Must have a pending NSI request</w:t>
            </w:r>
            <w:r w:rsidR="00783343">
              <w:t>. To create one</w:t>
            </w:r>
          </w:p>
          <w:p w:rsidR="00783343" w:rsidRDefault="008A04FA" w:rsidP="009176A7">
            <w:pPr>
              <w:pStyle w:val="ListParagraph"/>
              <w:numPr>
                <w:ilvl w:val="0"/>
                <w:numId w:val="30"/>
              </w:numPr>
              <w:cnfStyle w:val="000000100000"/>
            </w:pPr>
            <w:hyperlink w:anchor="_4.4_NSI_Search" w:history="1">
              <w:r w:rsidR="00783343" w:rsidRPr="00783343">
                <w:rPr>
                  <w:rStyle w:val="Hyperlink"/>
                </w:rPr>
                <w:t>4.</w:t>
              </w:r>
              <w:r w:rsidR="00783343">
                <w:rPr>
                  <w:rStyle w:val="Hyperlink"/>
                </w:rPr>
                <w:t>4</w:t>
              </w:r>
              <w:r w:rsidR="00783343" w:rsidRPr="00783343">
                <w:rPr>
                  <w:rStyle w:val="Hyperlink"/>
                </w:rPr>
                <w:t xml:space="preserve"> NSI Search</w:t>
              </w:r>
            </w:hyperlink>
          </w:p>
          <w:p w:rsidR="004147CD" w:rsidRDefault="004147CD" w:rsidP="00670726">
            <w:pPr>
              <w:cnfStyle w:val="000000100000"/>
            </w:pPr>
          </w:p>
          <w:p w:rsidR="004147CD" w:rsidRDefault="004147CD" w:rsidP="000B30F8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4147CD" w:rsidRDefault="004147CD" w:rsidP="000B30F8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>
              <w:t>Client</w:t>
            </w:r>
          </w:p>
          <w:p w:rsidR="004147CD" w:rsidRDefault="004147CD" w:rsidP="000A6D28">
            <w:pPr>
              <w:pStyle w:val="ListParagraph"/>
              <w:ind w:left="365"/>
              <w:cnfStyle w:val="0000001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100000"/>
            </w:pPr>
            <w:r>
              <w:t>Client Module is loaded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9" w:type="pct"/>
          </w:tcPr>
          <w:p w:rsidR="004147CD" w:rsidRDefault="004147CD" w:rsidP="00991AA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4147CD" w:rsidRDefault="004147CD" w:rsidP="00991AA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4147CD" w:rsidRDefault="004147CD" w:rsidP="00991AA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4147CD" w:rsidRDefault="004147CD" w:rsidP="000A6D2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4147CD" w:rsidRDefault="004147CD" w:rsidP="00670726">
            <w:pPr>
              <w:cnfStyle w:val="0000000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100000"/>
            </w:pPr>
            <w:r>
              <w:t>Search displays a list of Persons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000000"/>
            </w:pPr>
            <w:r>
              <w:t>Screen changes to person</w:t>
            </w:r>
            <w:r w:rsidR="000A6D28">
              <w:t xml:space="preserve"> view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student</w:t>
            </w:r>
            <w:r>
              <w:t xml:space="preserve"> button on person Tree.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100000"/>
            </w:pPr>
            <w:r>
              <w:t>Screen changes to Student</w:t>
            </w:r>
            <w:r w:rsidR="000A6D28">
              <w:t xml:space="preserve"> view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000000"/>
            </w:pPr>
            <w:r>
              <w:t>Go to NSI tab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000000"/>
            </w:pPr>
          </w:p>
        </w:tc>
      </w:tr>
      <w:tr w:rsidR="004147CD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0A6D28">
              <w:rPr>
                <w:b/>
              </w:rPr>
              <w:t>Delete</w:t>
            </w:r>
            <w:r>
              <w:t xml:space="preserve"> </w:t>
            </w:r>
            <w:r w:rsidRPr="000A6D28">
              <w:rPr>
                <w:b/>
              </w:rPr>
              <w:t>Pending Operation</w:t>
            </w:r>
            <w:r w:rsidR="000A6D28">
              <w:rPr>
                <w:b/>
              </w:rPr>
              <w:t xml:space="preserve"> </w:t>
            </w:r>
            <w:r w:rsidR="000A6D28" w:rsidRPr="000A6D28">
              <w:t>button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701" w:type="pct"/>
          </w:tcPr>
          <w:p w:rsidR="004147CD" w:rsidRDefault="000A6D28" w:rsidP="00670726">
            <w:pPr>
              <w:cnfStyle w:val="000000100000"/>
            </w:pPr>
            <w:r>
              <w:t xml:space="preserve">A </w:t>
            </w:r>
            <w:r w:rsidR="004147CD">
              <w:t>Confirmation popup message appears on screen</w:t>
            </w:r>
            <w:r>
              <w:t xml:space="preserve"> asking user to confirm deletion.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1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1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100000"/>
            </w:pPr>
          </w:p>
        </w:tc>
      </w:tr>
      <w:tr w:rsidR="004147CD" w:rsidTr="005A1BAB">
        <w:tc>
          <w:tcPr>
            <w:cnfStyle w:val="001000000000"/>
            <w:tcW w:w="888" w:type="pct"/>
            <w:vMerge/>
          </w:tcPr>
          <w:p w:rsidR="004147CD" w:rsidRDefault="004147CD" w:rsidP="00670726"/>
        </w:tc>
        <w:tc>
          <w:tcPr>
            <w:tcW w:w="750" w:type="pct"/>
            <w:vMerge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801" w:type="pct"/>
          </w:tcPr>
          <w:p w:rsidR="004147CD" w:rsidRDefault="004147CD" w:rsidP="00670726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991AA2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699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701" w:type="pct"/>
          </w:tcPr>
          <w:p w:rsidR="004147CD" w:rsidRDefault="004147CD" w:rsidP="00670726">
            <w:pPr>
              <w:cnfStyle w:val="000000000000"/>
            </w:pPr>
            <w:r>
              <w:t>Pending request deleted successfully.</w:t>
            </w:r>
          </w:p>
        </w:tc>
        <w:tc>
          <w:tcPr>
            <w:tcW w:w="399" w:type="pct"/>
          </w:tcPr>
          <w:p w:rsidR="004147CD" w:rsidRPr="005F03A3" w:rsidRDefault="004147CD" w:rsidP="00670726">
            <w:pPr>
              <w:cnfStyle w:val="000000000000"/>
            </w:pPr>
          </w:p>
        </w:tc>
        <w:tc>
          <w:tcPr>
            <w:tcW w:w="295" w:type="pct"/>
          </w:tcPr>
          <w:p w:rsidR="004147CD" w:rsidRDefault="004147CD" w:rsidP="00670726">
            <w:pPr>
              <w:cnfStyle w:val="000000000000"/>
            </w:pPr>
          </w:p>
        </w:tc>
        <w:tc>
          <w:tcPr>
            <w:tcW w:w="467" w:type="pct"/>
          </w:tcPr>
          <w:p w:rsidR="004147CD" w:rsidRDefault="004147CD" w:rsidP="00670726">
            <w:pPr>
              <w:cnfStyle w:val="000000000000"/>
            </w:pPr>
          </w:p>
        </w:tc>
      </w:tr>
      <w:tr w:rsidR="008724DF" w:rsidTr="005A1BAB">
        <w:trPr>
          <w:cnfStyle w:val="000000100000"/>
        </w:trPr>
        <w:tc>
          <w:tcPr>
            <w:cnfStyle w:val="001000000000"/>
            <w:tcW w:w="888" w:type="pct"/>
            <w:vMerge w:val="restart"/>
          </w:tcPr>
          <w:p w:rsidR="008724DF" w:rsidRPr="005A1BAB" w:rsidRDefault="008724DF" w:rsidP="005A1BAB">
            <w:pPr>
              <w:pStyle w:val="Heading3"/>
              <w:outlineLvl w:val="2"/>
            </w:pPr>
            <w:bookmarkStart w:id="22" w:name="_Toc360028777"/>
            <w:r w:rsidRPr="005A1BAB">
              <w:lastRenderedPageBreak/>
              <w:t>4.10</w:t>
            </w:r>
            <w:bookmarkStart w:id="23" w:name="Print"/>
            <w:r>
              <w:t xml:space="preserve"> </w:t>
            </w:r>
            <w:r w:rsidRPr="005A1BAB">
              <w:t xml:space="preserve">Print </w:t>
            </w:r>
            <w:bookmarkEnd w:id="23"/>
            <w:r w:rsidRPr="005A1BAB">
              <w:t>Reports for Student</w:t>
            </w:r>
            <w:bookmarkEnd w:id="22"/>
          </w:p>
        </w:tc>
        <w:tc>
          <w:tcPr>
            <w:tcW w:w="750" w:type="pct"/>
            <w:vMerge w:val="restart"/>
          </w:tcPr>
          <w:p w:rsidR="008724DF" w:rsidRDefault="008724DF" w:rsidP="000A6D28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8724DF" w:rsidRPr="00011A90" w:rsidRDefault="008A04FA" w:rsidP="000A6D28">
            <w:pPr>
              <w:pStyle w:val="ListParagraph"/>
              <w:numPr>
                <w:ilvl w:val="0"/>
                <w:numId w:val="27"/>
              </w:numPr>
              <w:cnfStyle w:val="000000100000"/>
            </w:pPr>
            <w:hyperlink w:anchor="_4.1.1_Add_Student" w:history="1">
              <w:r w:rsidR="008724DF" w:rsidRPr="00011A90">
                <w:rPr>
                  <w:rStyle w:val="Hyperlink"/>
                  <w:b/>
                </w:rPr>
                <w:t xml:space="preserve">4.1.1 </w:t>
              </w:r>
              <w:r w:rsidR="008724DF" w:rsidRPr="00011A90">
                <w:rPr>
                  <w:rStyle w:val="Hyperlink"/>
                </w:rPr>
                <w:t>Add Student</w:t>
              </w:r>
            </w:hyperlink>
          </w:p>
          <w:p w:rsidR="008724DF" w:rsidRDefault="008724DF" w:rsidP="00113836">
            <w:pPr>
              <w:cnfStyle w:val="000000100000"/>
            </w:pPr>
          </w:p>
          <w:p w:rsidR="008724DF" w:rsidRDefault="008724DF" w:rsidP="000B30F8">
            <w:pPr>
              <w:pStyle w:val="ListParagraph"/>
              <w:ind w:left="0"/>
              <w:cnfStyle w:val="000000100000"/>
            </w:pPr>
            <w:r>
              <w:t xml:space="preserve">Must have security access to </w:t>
            </w:r>
          </w:p>
          <w:p w:rsidR="008724DF" w:rsidRDefault="008724DF" w:rsidP="000B30F8">
            <w:pPr>
              <w:pStyle w:val="ListParagraph"/>
              <w:numPr>
                <w:ilvl w:val="0"/>
                <w:numId w:val="26"/>
              </w:numPr>
              <w:cnfStyle w:val="000000100000"/>
            </w:pPr>
            <w:r>
              <w:t>Client</w:t>
            </w:r>
          </w:p>
          <w:p w:rsidR="008724DF" w:rsidRDefault="008724DF" w:rsidP="00113836">
            <w:pPr>
              <w:cnfStyle w:val="000000100000"/>
            </w:pPr>
          </w:p>
          <w:p w:rsidR="008724DF" w:rsidRDefault="008724DF" w:rsidP="00113836">
            <w:pPr>
              <w:cnfStyle w:val="000000100000"/>
            </w:pPr>
            <w:r>
              <w:t>Make sure to configure reports path in config.php.</w:t>
            </w: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100000"/>
            </w:pPr>
            <w:r>
              <w:t>Click on the client module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1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100000"/>
            </w:pPr>
            <w:r>
              <w:t>Client module is loaded.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1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1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100000"/>
            </w:pPr>
          </w:p>
        </w:tc>
      </w:tr>
      <w:tr w:rsidR="008724DF" w:rsidTr="005A1BAB"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0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99" w:type="pct"/>
          </w:tcPr>
          <w:p w:rsidR="008724DF" w:rsidRDefault="008724DF" w:rsidP="00B8099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8724DF" w:rsidRDefault="008724DF" w:rsidP="00B8099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8724DF" w:rsidRDefault="008724DF" w:rsidP="00B80999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8724DF" w:rsidRDefault="008724DF" w:rsidP="000A6D28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701" w:type="pct"/>
          </w:tcPr>
          <w:p w:rsidR="008724DF" w:rsidRDefault="008724DF" w:rsidP="00113836">
            <w:pPr>
              <w:cnfStyle w:val="000000000000"/>
            </w:pPr>
            <w:r>
              <w:t>Data is visible in text fields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0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0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000000"/>
            </w:pPr>
          </w:p>
        </w:tc>
      </w:tr>
      <w:tr w:rsidR="008724DF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1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1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1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1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100000"/>
            </w:pPr>
          </w:p>
        </w:tc>
      </w:tr>
      <w:tr w:rsidR="008724DF" w:rsidTr="005A1BAB"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0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000000"/>
            </w:pPr>
            <w:r>
              <w:t>Double click on the selected person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0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000000"/>
            </w:pPr>
            <w:r>
              <w:t>Screen changes to person view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0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0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000000"/>
            </w:pPr>
          </w:p>
        </w:tc>
      </w:tr>
      <w:tr w:rsidR="008724DF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1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0A6D28">
              <w:rPr>
                <w:b/>
              </w:rPr>
              <w:t>student</w:t>
            </w:r>
            <w:r>
              <w:t xml:space="preserve"> button on person tree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1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100000"/>
            </w:pPr>
            <w:r>
              <w:t>Screen changes to Student view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1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1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100000"/>
            </w:pPr>
          </w:p>
        </w:tc>
      </w:tr>
      <w:tr w:rsidR="008724DF" w:rsidTr="005A1BAB"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0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0A6D28">
              <w:rPr>
                <w:b/>
              </w:rPr>
              <w:t>print</w:t>
            </w:r>
            <w:r>
              <w:t xml:space="preserve"> button just above the Person tree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0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000000"/>
            </w:pPr>
            <w:r>
              <w:t>Report viewer pop up screen appears with person and Student reports.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0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0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000000"/>
            </w:pPr>
          </w:p>
        </w:tc>
      </w:tr>
      <w:tr w:rsidR="008724DF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1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100000"/>
            </w:pPr>
            <w:r>
              <w:t>Click on the desired report that you wish to print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1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100000"/>
            </w:pP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1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1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100000"/>
            </w:pPr>
          </w:p>
        </w:tc>
      </w:tr>
      <w:tr w:rsidR="008724DF" w:rsidTr="005A1BAB"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000000"/>
            </w:pPr>
          </w:p>
        </w:tc>
        <w:tc>
          <w:tcPr>
            <w:tcW w:w="801" w:type="pct"/>
          </w:tcPr>
          <w:p w:rsidR="008724DF" w:rsidRDefault="008724DF" w:rsidP="00113836">
            <w:pPr>
              <w:pStyle w:val="ListParagraph"/>
              <w:ind w:left="0"/>
              <w:cnfStyle w:val="000000000000"/>
            </w:pPr>
            <w:r>
              <w:t>If the parameter value is not set, go to Advanced tab and double click on the value to place in a clip board.</w:t>
            </w:r>
          </w:p>
          <w:p w:rsidR="008724DF" w:rsidRDefault="008724DF" w:rsidP="00113836">
            <w:pPr>
              <w:pStyle w:val="ListParagraph"/>
              <w:ind w:left="0"/>
              <w:cnfStyle w:val="000000000000"/>
            </w:pPr>
          </w:p>
          <w:p w:rsidR="008724DF" w:rsidRDefault="008724DF" w:rsidP="00113836">
            <w:pPr>
              <w:pStyle w:val="ListParagraph"/>
              <w:ind w:left="0"/>
              <w:cnfStyle w:val="000000000000"/>
            </w:pPr>
            <w:r>
              <w:t>Then Paste the parameter value in the value field.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0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000000"/>
            </w:pPr>
            <w:r>
              <w:t>Value is visible in text field.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0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0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000000"/>
            </w:pPr>
          </w:p>
        </w:tc>
      </w:tr>
      <w:tr w:rsidR="008724DF" w:rsidTr="005A1BAB">
        <w:trPr>
          <w:cnfStyle w:val="000000100000"/>
        </w:trPr>
        <w:tc>
          <w:tcPr>
            <w:cnfStyle w:val="001000000000"/>
            <w:tcW w:w="888" w:type="pct"/>
            <w:vMerge/>
          </w:tcPr>
          <w:p w:rsidR="008724DF" w:rsidRDefault="008724DF" w:rsidP="00113836"/>
        </w:tc>
        <w:tc>
          <w:tcPr>
            <w:tcW w:w="750" w:type="pct"/>
            <w:vMerge/>
          </w:tcPr>
          <w:p w:rsidR="008724DF" w:rsidRDefault="008724DF" w:rsidP="00113836">
            <w:pPr>
              <w:cnfStyle w:val="000000100000"/>
            </w:pPr>
          </w:p>
        </w:tc>
        <w:tc>
          <w:tcPr>
            <w:tcW w:w="801" w:type="pct"/>
          </w:tcPr>
          <w:p w:rsidR="008724DF" w:rsidRDefault="008724DF" w:rsidP="00521FF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</w:t>
            </w:r>
            <w:r>
              <w:lastRenderedPageBreak/>
              <w:t>button on report viewer pop up.</w:t>
            </w:r>
          </w:p>
        </w:tc>
        <w:tc>
          <w:tcPr>
            <w:tcW w:w="699" w:type="pct"/>
          </w:tcPr>
          <w:p w:rsidR="008724DF" w:rsidRDefault="008724DF" w:rsidP="00113836">
            <w:pPr>
              <w:pStyle w:val="ListParagraph"/>
              <w:ind w:left="360"/>
              <w:cnfStyle w:val="000000100000"/>
            </w:pPr>
          </w:p>
        </w:tc>
        <w:tc>
          <w:tcPr>
            <w:tcW w:w="701" w:type="pct"/>
          </w:tcPr>
          <w:p w:rsidR="008724DF" w:rsidRDefault="008724DF" w:rsidP="00113836">
            <w:pPr>
              <w:cnfStyle w:val="000000100000"/>
            </w:pPr>
            <w:r>
              <w:t xml:space="preserve">Report navigates to </w:t>
            </w:r>
            <w:r>
              <w:lastRenderedPageBreak/>
              <w:t>new tab and opens up the report keeping the current window open.</w:t>
            </w:r>
          </w:p>
        </w:tc>
        <w:tc>
          <w:tcPr>
            <w:tcW w:w="399" w:type="pct"/>
          </w:tcPr>
          <w:p w:rsidR="008724DF" w:rsidRPr="005F03A3" w:rsidRDefault="008724DF" w:rsidP="00670726">
            <w:pPr>
              <w:cnfStyle w:val="000000100000"/>
            </w:pPr>
          </w:p>
        </w:tc>
        <w:tc>
          <w:tcPr>
            <w:tcW w:w="295" w:type="pct"/>
          </w:tcPr>
          <w:p w:rsidR="008724DF" w:rsidRDefault="008724DF" w:rsidP="00670726">
            <w:pPr>
              <w:cnfStyle w:val="000000100000"/>
            </w:pPr>
          </w:p>
        </w:tc>
        <w:tc>
          <w:tcPr>
            <w:tcW w:w="467" w:type="pct"/>
          </w:tcPr>
          <w:p w:rsidR="008724DF" w:rsidRDefault="008724DF" w:rsidP="00670726">
            <w:pPr>
              <w:cnfStyle w:val="000000100000"/>
            </w:pPr>
          </w:p>
        </w:tc>
      </w:tr>
    </w:tbl>
    <w:p w:rsidR="00BB39B3" w:rsidRDefault="00BB39B3" w:rsidP="00E11D0F"/>
    <w:p w:rsidR="00685C6D" w:rsidRPr="00E11D0F" w:rsidRDefault="00685C6D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sectPr w:rsidR="00685C6D" w:rsidRPr="00E11D0F" w:rsidSect="00840B2E">
      <w:headerReference w:type="default" r:id="rId15"/>
      <w:footerReference w:type="default" r:id="rId16"/>
      <w:headerReference w:type="first" r:id="rId17"/>
      <w:footerReference w:type="first" r:id="rId18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077" w:rsidRDefault="00850077" w:rsidP="000366C0">
      <w:pPr>
        <w:spacing w:after="0" w:line="240" w:lineRule="auto"/>
      </w:pPr>
      <w:r>
        <w:separator/>
      </w:r>
    </w:p>
  </w:endnote>
  <w:endnote w:type="continuationSeparator" w:id="0">
    <w:p w:rsidR="00850077" w:rsidRDefault="00850077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B7" w:rsidRPr="00065894" w:rsidRDefault="008724DF">
    <w:pPr>
      <w:pStyle w:val="Footer"/>
      <w:rPr>
        <w:sz w:val="16"/>
        <w:szCs w:val="16"/>
      </w:rPr>
    </w:pPr>
    <w:r>
      <w:t>Regression Test Plan - Client/</w:t>
    </w:r>
    <w:r w:rsidR="008B7DB7">
      <w:t>Student</w:t>
    </w:r>
    <w:r w:rsidR="008B7DB7" w:rsidRPr="00065894">
      <w:rPr>
        <w:sz w:val="16"/>
        <w:szCs w:val="16"/>
      </w:rPr>
      <w:ptab w:relativeTo="margin" w:alignment="center" w:leader="none"/>
    </w:r>
    <w:r w:rsidR="008B7DB7" w:rsidRPr="00065894">
      <w:rPr>
        <w:sz w:val="16"/>
        <w:szCs w:val="16"/>
      </w:rPr>
      <w:ptab w:relativeTo="margin" w:alignment="right" w:leader="none"/>
    </w:r>
    <w:r w:rsidR="008B7DB7" w:rsidRPr="00065894">
      <w:rPr>
        <w:sz w:val="16"/>
        <w:szCs w:val="16"/>
      </w:rPr>
      <w:t xml:space="preserve">page </w:t>
    </w:r>
    <w:r w:rsidR="008A04FA" w:rsidRPr="00065894">
      <w:rPr>
        <w:sz w:val="16"/>
        <w:szCs w:val="16"/>
      </w:rPr>
      <w:fldChar w:fldCharType="begin"/>
    </w:r>
    <w:r w:rsidR="008B7DB7" w:rsidRPr="00065894">
      <w:rPr>
        <w:sz w:val="16"/>
        <w:szCs w:val="16"/>
      </w:rPr>
      <w:instrText xml:space="preserve"> PAGE   \* MERGEFORMAT </w:instrText>
    </w:r>
    <w:r w:rsidR="008A04FA" w:rsidRPr="00065894">
      <w:rPr>
        <w:sz w:val="16"/>
        <w:szCs w:val="16"/>
      </w:rPr>
      <w:fldChar w:fldCharType="separate"/>
    </w:r>
    <w:r w:rsidR="00626821">
      <w:rPr>
        <w:noProof/>
        <w:sz w:val="16"/>
        <w:szCs w:val="16"/>
      </w:rPr>
      <w:t>15</w:t>
    </w:r>
    <w:r w:rsidR="008A04FA" w:rsidRPr="00065894">
      <w:rPr>
        <w:sz w:val="16"/>
        <w:szCs w:val="16"/>
      </w:rPr>
      <w:fldChar w:fldCharType="end"/>
    </w:r>
    <w:r w:rsidR="008B7DB7" w:rsidRPr="00065894">
      <w:rPr>
        <w:sz w:val="16"/>
        <w:szCs w:val="16"/>
      </w:rPr>
      <w:t xml:space="preserve"> of </w:t>
    </w:r>
    <w:fldSimple w:instr=" NUMPAGES  \* Arabic  \* MERGEFORMAT ">
      <w:r w:rsidR="00626821" w:rsidRPr="00626821">
        <w:rPr>
          <w:noProof/>
          <w:sz w:val="16"/>
          <w:szCs w:val="16"/>
        </w:rPr>
        <w:t>15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B7" w:rsidRPr="00065894" w:rsidRDefault="008B7DB7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8A04FA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8A04FA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8A04FA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626821" w:rsidRPr="00626821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077" w:rsidRDefault="00850077" w:rsidP="000366C0">
      <w:pPr>
        <w:spacing w:after="0" w:line="240" w:lineRule="auto"/>
      </w:pPr>
      <w:r>
        <w:separator/>
      </w:r>
    </w:p>
  </w:footnote>
  <w:footnote w:type="continuationSeparator" w:id="0">
    <w:p w:rsidR="00850077" w:rsidRDefault="00850077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B7" w:rsidRDefault="008B7DB7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</w:t>
    </w:r>
    <w:r w:rsidR="008724DF">
      <w:rPr>
        <w:noProof/>
        <w:lang w:eastAsia="en-NZ"/>
      </w:rPr>
      <w:t>/</w:t>
    </w:r>
    <w:r>
      <w:rPr>
        <w:noProof/>
        <w:lang w:eastAsia="en-NZ"/>
      </w:rPr>
      <w:t>Student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B7" w:rsidRDefault="008B7DB7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728A"/>
    <w:multiLevelType w:val="hybridMultilevel"/>
    <w:tmpl w:val="EF7C0D32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055A7271"/>
    <w:multiLevelType w:val="hybridMultilevel"/>
    <w:tmpl w:val="3182CE5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9D5F29"/>
    <w:multiLevelType w:val="hybridMultilevel"/>
    <w:tmpl w:val="F8BE50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2D5457"/>
    <w:multiLevelType w:val="hybridMultilevel"/>
    <w:tmpl w:val="87485B9C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53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B027184"/>
    <w:multiLevelType w:val="hybridMultilevel"/>
    <w:tmpl w:val="5DB4171C"/>
    <w:lvl w:ilvl="0" w:tplc="1409000D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6">
    <w:nsid w:val="0BD52F20"/>
    <w:multiLevelType w:val="hybridMultilevel"/>
    <w:tmpl w:val="83D87E3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4B68F0"/>
    <w:multiLevelType w:val="hybridMultilevel"/>
    <w:tmpl w:val="05B8B3B0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8">
    <w:nsid w:val="198A070A"/>
    <w:multiLevelType w:val="hybridMultilevel"/>
    <w:tmpl w:val="7EC81CB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B66384"/>
    <w:multiLevelType w:val="hybridMultilevel"/>
    <w:tmpl w:val="2246325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0E0D2B"/>
    <w:multiLevelType w:val="hybridMultilevel"/>
    <w:tmpl w:val="B54E10C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15288"/>
    <w:multiLevelType w:val="hybridMultilevel"/>
    <w:tmpl w:val="EFBE0ED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EC2AB4"/>
    <w:multiLevelType w:val="multilevel"/>
    <w:tmpl w:val="24764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387A56DD"/>
    <w:multiLevelType w:val="hybridMultilevel"/>
    <w:tmpl w:val="2DB6197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DD3E9C"/>
    <w:multiLevelType w:val="hybridMultilevel"/>
    <w:tmpl w:val="3DC4F18A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16">
    <w:nsid w:val="3FF310FF"/>
    <w:multiLevelType w:val="hybridMultilevel"/>
    <w:tmpl w:val="679AF52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247561"/>
    <w:multiLevelType w:val="hybridMultilevel"/>
    <w:tmpl w:val="958CAAC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33388"/>
    <w:multiLevelType w:val="hybridMultilevel"/>
    <w:tmpl w:val="579C512E"/>
    <w:lvl w:ilvl="0" w:tplc="1409000D">
      <w:start w:val="1"/>
      <w:numFmt w:val="bullet"/>
      <w:lvlText w:val=""/>
      <w:lvlJc w:val="left"/>
      <w:pPr>
        <w:ind w:left="39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9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0">
    <w:nsid w:val="5BFA3CFB"/>
    <w:multiLevelType w:val="hybridMultilevel"/>
    <w:tmpl w:val="51D2512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DD21E18"/>
    <w:multiLevelType w:val="hybridMultilevel"/>
    <w:tmpl w:val="7904FDC2"/>
    <w:lvl w:ilvl="0" w:tplc="1409000D">
      <w:start w:val="1"/>
      <w:numFmt w:val="bullet"/>
      <w:lvlText w:val=""/>
      <w:lvlJc w:val="left"/>
      <w:pPr>
        <w:ind w:left="39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2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4428B"/>
    <w:multiLevelType w:val="hybridMultilevel"/>
    <w:tmpl w:val="FDD4720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626932"/>
    <w:multiLevelType w:val="hybridMultilevel"/>
    <w:tmpl w:val="5B32E72A"/>
    <w:lvl w:ilvl="0" w:tplc="1409000D">
      <w:start w:val="1"/>
      <w:numFmt w:val="bullet"/>
      <w:lvlText w:val=""/>
      <w:lvlJc w:val="left"/>
      <w:pPr>
        <w:ind w:left="4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5">
    <w:nsid w:val="69856A04"/>
    <w:multiLevelType w:val="hybridMultilevel"/>
    <w:tmpl w:val="EB9EB1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B97315"/>
    <w:multiLevelType w:val="hybridMultilevel"/>
    <w:tmpl w:val="78E41E5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EF5001"/>
    <w:multiLevelType w:val="hybridMultilevel"/>
    <w:tmpl w:val="0848FE9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DC3DAE"/>
    <w:multiLevelType w:val="hybridMultilevel"/>
    <w:tmpl w:val="F596031C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29">
    <w:nsid w:val="7AB37EB6"/>
    <w:multiLevelType w:val="multilevel"/>
    <w:tmpl w:val="3B06C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11"/>
  </w:num>
  <w:num w:numId="3">
    <w:abstractNumId w:val="22"/>
  </w:num>
  <w:num w:numId="4">
    <w:abstractNumId w:val="19"/>
  </w:num>
  <w:num w:numId="5">
    <w:abstractNumId w:val="2"/>
  </w:num>
  <w:num w:numId="6">
    <w:abstractNumId w:val="8"/>
  </w:num>
  <w:num w:numId="7">
    <w:abstractNumId w:val="25"/>
  </w:num>
  <w:num w:numId="8">
    <w:abstractNumId w:val="27"/>
  </w:num>
  <w:num w:numId="9">
    <w:abstractNumId w:val="29"/>
  </w:num>
  <w:num w:numId="10">
    <w:abstractNumId w:val="13"/>
  </w:num>
  <w:num w:numId="11">
    <w:abstractNumId w:val="26"/>
  </w:num>
  <w:num w:numId="12">
    <w:abstractNumId w:val="6"/>
  </w:num>
  <w:num w:numId="13">
    <w:abstractNumId w:val="1"/>
  </w:num>
  <w:num w:numId="14">
    <w:abstractNumId w:val="20"/>
  </w:num>
  <w:num w:numId="15">
    <w:abstractNumId w:val="21"/>
  </w:num>
  <w:num w:numId="16">
    <w:abstractNumId w:val="0"/>
  </w:num>
  <w:num w:numId="17">
    <w:abstractNumId w:val="10"/>
  </w:num>
  <w:num w:numId="18">
    <w:abstractNumId w:val="16"/>
  </w:num>
  <w:num w:numId="19">
    <w:abstractNumId w:val="18"/>
  </w:num>
  <w:num w:numId="20">
    <w:abstractNumId w:val="5"/>
  </w:num>
  <w:num w:numId="21">
    <w:abstractNumId w:val="7"/>
  </w:num>
  <w:num w:numId="22">
    <w:abstractNumId w:val="9"/>
  </w:num>
  <w:num w:numId="23">
    <w:abstractNumId w:val="28"/>
  </w:num>
  <w:num w:numId="24">
    <w:abstractNumId w:val="15"/>
  </w:num>
  <w:num w:numId="25">
    <w:abstractNumId w:val="23"/>
  </w:num>
  <w:num w:numId="26">
    <w:abstractNumId w:val="3"/>
  </w:num>
  <w:num w:numId="27">
    <w:abstractNumId w:val="24"/>
  </w:num>
  <w:num w:numId="28">
    <w:abstractNumId w:val="14"/>
  </w:num>
  <w:num w:numId="29">
    <w:abstractNumId w:val="17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850077"/>
    <w:rsid w:val="00011A90"/>
    <w:rsid w:val="00033C6D"/>
    <w:rsid w:val="000366C0"/>
    <w:rsid w:val="00047F35"/>
    <w:rsid w:val="00051A9F"/>
    <w:rsid w:val="000553E3"/>
    <w:rsid w:val="00056785"/>
    <w:rsid w:val="00065894"/>
    <w:rsid w:val="00075BCE"/>
    <w:rsid w:val="0008207B"/>
    <w:rsid w:val="00093078"/>
    <w:rsid w:val="00093627"/>
    <w:rsid w:val="000A598F"/>
    <w:rsid w:val="000A6D28"/>
    <w:rsid w:val="000B30F8"/>
    <w:rsid w:val="000C1704"/>
    <w:rsid w:val="000C20E3"/>
    <w:rsid w:val="0010695F"/>
    <w:rsid w:val="00113836"/>
    <w:rsid w:val="00127C14"/>
    <w:rsid w:val="001375C0"/>
    <w:rsid w:val="00161BD5"/>
    <w:rsid w:val="001632A7"/>
    <w:rsid w:val="00174B36"/>
    <w:rsid w:val="001B4450"/>
    <w:rsid w:val="001C2529"/>
    <w:rsid w:val="001D6AE8"/>
    <w:rsid w:val="001F1A27"/>
    <w:rsid w:val="001F5DA0"/>
    <w:rsid w:val="001F76D5"/>
    <w:rsid w:val="00212BB2"/>
    <w:rsid w:val="0022024E"/>
    <w:rsid w:val="00221385"/>
    <w:rsid w:val="00222291"/>
    <w:rsid w:val="00226028"/>
    <w:rsid w:val="002368B5"/>
    <w:rsid w:val="00254C40"/>
    <w:rsid w:val="002768B5"/>
    <w:rsid w:val="00287075"/>
    <w:rsid w:val="002D52C4"/>
    <w:rsid w:val="002E0024"/>
    <w:rsid w:val="002E39DD"/>
    <w:rsid w:val="002E569C"/>
    <w:rsid w:val="002F1435"/>
    <w:rsid w:val="00311AE5"/>
    <w:rsid w:val="003133D8"/>
    <w:rsid w:val="00313F42"/>
    <w:rsid w:val="00317EC7"/>
    <w:rsid w:val="00326153"/>
    <w:rsid w:val="00336052"/>
    <w:rsid w:val="0033679B"/>
    <w:rsid w:val="00342D73"/>
    <w:rsid w:val="00353649"/>
    <w:rsid w:val="00392939"/>
    <w:rsid w:val="003A258F"/>
    <w:rsid w:val="003B40FF"/>
    <w:rsid w:val="003C324C"/>
    <w:rsid w:val="003D7A83"/>
    <w:rsid w:val="003E7938"/>
    <w:rsid w:val="00400B9C"/>
    <w:rsid w:val="004147CD"/>
    <w:rsid w:val="004337C8"/>
    <w:rsid w:val="00461F04"/>
    <w:rsid w:val="00464753"/>
    <w:rsid w:val="0048541D"/>
    <w:rsid w:val="0049188E"/>
    <w:rsid w:val="004A6EB2"/>
    <w:rsid w:val="004B7870"/>
    <w:rsid w:val="004C2A10"/>
    <w:rsid w:val="004E496D"/>
    <w:rsid w:val="004F1B5A"/>
    <w:rsid w:val="005035DE"/>
    <w:rsid w:val="005129DD"/>
    <w:rsid w:val="00520FD9"/>
    <w:rsid w:val="00521FFF"/>
    <w:rsid w:val="0053443F"/>
    <w:rsid w:val="0055330B"/>
    <w:rsid w:val="00575D0F"/>
    <w:rsid w:val="005805C6"/>
    <w:rsid w:val="00585507"/>
    <w:rsid w:val="00596FA8"/>
    <w:rsid w:val="005A1BAB"/>
    <w:rsid w:val="005A262C"/>
    <w:rsid w:val="005B330B"/>
    <w:rsid w:val="005C1E20"/>
    <w:rsid w:val="005D1C8F"/>
    <w:rsid w:val="005D7C22"/>
    <w:rsid w:val="005E21F7"/>
    <w:rsid w:val="005F415D"/>
    <w:rsid w:val="00603281"/>
    <w:rsid w:val="00613850"/>
    <w:rsid w:val="00626821"/>
    <w:rsid w:val="0064057A"/>
    <w:rsid w:val="00641429"/>
    <w:rsid w:val="00670726"/>
    <w:rsid w:val="006824C9"/>
    <w:rsid w:val="00685C6D"/>
    <w:rsid w:val="00694947"/>
    <w:rsid w:val="006C48EE"/>
    <w:rsid w:val="006D17DC"/>
    <w:rsid w:val="006D5517"/>
    <w:rsid w:val="00716E1F"/>
    <w:rsid w:val="00731E49"/>
    <w:rsid w:val="00744089"/>
    <w:rsid w:val="0074514D"/>
    <w:rsid w:val="00783343"/>
    <w:rsid w:val="00795D85"/>
    <w:rsid w:val="007A2F9B"/>
    <w:rsid w:val="007B1836"/>
    <w:rsid w:val="007C298E"/>
    <w:rsid w:val="007D3622"/>
    <w:rsid w:val="007D3B00"/>
    <w:rsid w:val="007E7AC4"/>
    <w:rsid w:val="00840B2E"/>
    <w:rsid w:val="008435D6"/>
    <w:rsid w:val="00850077"/>
    <w:rsid w:val="008579B1"/>
    <w:rsid w:val="00864DB4"/>
    <w:rsid w:val="008724DF"/>
    <w:rsid w:val="00872B68"/>
    <w:rsid w:val="00887A8D"/>
    <w:rsid w:val="008972C2"/>
    <w:rsid w:val="008A0088"/>
    <w:rsid w:val="008A04FA"/>
    <w:rsid w:val="008A0ECD"/>
    <w:rsid w:val="008A438A"/>
    <w:rsid w:val="008B07DC"/>
    <w:rsid w:val="008B44D7"/>
    <w:rsid w:val="008B7DB7"/>
    <w:rsid w:val="008C68F6"/>
    <w:rsid w:val="008D444F"/>
    <w:rsid w:val="008D5E02"/>
    <w:rsid w:val="008E0586"/>
    <w:rsid w:val="008F20DA"/>
    <w:rsid w:val="008F2689"/>
    <w:rsid w:val="008F7969"/>
    <w:rsid w:val="009108F7"/>
    <w:rsid w:val="009176A7"/>
    <w:rsid w:val="00933E4E"/>
    <w:rsid w:val="009637EB"/>
    <w:rsid w:val="00967DBC"/>
    <w:rsid w:val="00977EE2"/>
    <w:rsid w:val="00980C9B"/>
    <w:rsid w:val="00991AA2"/>
    <w:rsid w:val="009E14D2"/>
    <w:rsid w:val="009F0B55"/>
    <w:rsid w:val="00A00EDB"/>
    <w:rsid w:val="00A20EE0"/>
    <w:rsid w:val="00A26C8E"/>
    <w:rsid w:val="00A3375A"/>
    <w:rsid w:val="00A346D6"/>
    <w:rsid w:val="00A52BEA"/>
    <w:rsid w:val="00A53ACC"/>
    <w:rsid w:val="00AA4B12"/>
    <w:rsid w:val="00AD0467"/>
    <w:rsid w:val="00AD25D9"/>
    <w:rsid w:val="00AE4CA8"/>
    <w:rsid w:val="00AF1B4F"/>
    <w:rsid w:val="00AF5D83"/>
    <w:rsid w:val="00B16F9A"/>
    <w:rsid w:val="00B23B2B"/>
    <w:rsid w:val="00B80999"/>
    <w:rsid w:val="00B86AC9"/>
    <w:rsid w:val="00B90DC4"/>
    <w:rsid w:val="00B91D96"/>
    <w:rsid w:val="00BB23E8"/>
    <w:rsid w:val="00BB39B3"/>
    <w:rsid w:val="00BC1A8C"/>
    <w:rsid w:val="00BD27AB"/>
    <w:rsid w:val="00C142E5"/>
    <w:rsid w:val="00C3595B"/>
    <w:rsid w:val="00C43746"/>
    <w:rsid w:val="00C50781"/>
    <w:rsid w:val="00C64FB0"/>
    <w:rsid w:val="00CB50B8"/>
    <w:rsid w:val="00CC3A94"/>
    <w:rsid w:val="00CD60A9"/>
    <w:rsid w:val="00D25C2F"/>
    <w:rsid w:val="00D33567"/>
    <w:rsid w:val="00D35435"/>
    <w:rsid w:val="00D37B1B"/>
    <w:rsid w:val="00D57164"/>
    <w:rsid w:val="00D9240B"/>
    <w:rsid w:val="00DB6B77"/>
    <w:rsid w:val="00DC2EE5"/>
    <w:rsid w:val="00DC5876"/>
    <w:rsid w:val="00DF1B78"/>
    <w:rsid w:val="00E005D7"/>
    <w:rsid w:val="00E027F8"/>
    <w:rsid w:val="00E11D0F"/>
    <w:rsid w:val="00E13469"/>
    <w:rsid w:val="00E25184"/>
    <w:rsid w:val="00E33C1F"/>
    <w:rsid w:val="00E826F2"/>
    <w:rsid w:val="00EA3E9D"/>
    <w:rsid w:val="00EE6F06"/>
    <w:rsid w:val="00F12112"/>
    <w:rsid w:val="00F17636"/>
    <w:rsid w:val="00F254F5"/>
    <w:rsid w:val="00F3191A"/>
    <w:rsid w:val="00F40D80"/>
    <w:rsid w:val="00F51F3E"/>
    <w:rsid w:val="00F76E7E"/>
    <w:rsid w:val="00F95A06"/>
    <w:rsid w:val="00FA2CFA"/>
    <w:rsid w:val="00FB6F03"/>
    <w:rsid w:val="00FC3BCD"/>
    <w:rsid w:val="00FC50AF"/>
    <w:rsid w:val="00FC7711"/>
    <w:rsid w:val="00FD37D6"/>
    <w:rsid w:val="00FD46CF"/>
    <w:rsid w:val="00FE5F96"/>
    <w:rsid w:val="00FE758C"/>
    <w:rsid w:val="00FE76C3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B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2">
    <w:name w:val="Light List - Accent 12"/>
    <w:basedOn w:val="TableNormal"/>
    <w:uiPriority w:val="61"/>
    <w:rsid w:val="001B4450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E14D2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D36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5C6D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1BAB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5A1BAB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5A1BAB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3">
    <w:name w:val="toc 3"/>
    <w:basedOn w:val="Normal"/>
    <w:next w:val="Normal"/>
    <w:autoRedefine/>
    <w:uiPriority w:val="39"/>
    <w:unhideWhenUsed/>
    <w:rsid w:val="005A1BAB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%20Plan_NSI.dotx" TargetMode="External"/><Relationship Id="rId13" Type="http://schemas.openxmlformats.org/officeDocument/2006/relationships/hyperlink" Target="file:///\\zodiac\Keep%20Development\Software%20Development\Regression%20Project\040%20Development\Generic%20Test%20plans\Test%20Plan_NSI.dot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zodiac\Keep%20Development\Software%20Development\Regression%20Project\040%20Development\Generic%20Test%20plans\Test%20Plan_Post%20It%20Note.dotx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Test%20Plan_Audit.dot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%20Plan_ContactLog.dotx" TargetMode="External"/><Relationship Id="rId14" Type="http://schemas.openxmlformats.org/officeDocument/2006/relationships/hyperlink" Target="file:///\\zodiac\Keep%20Development\Software%20Development\Regression%20Project\040%20Development\Generic%20Test%20plans\Test%20Plan_NSI.dot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4%20Test%20%20Plan_Client%20Stud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FB9AD-634D-4ED7-98F1-5B8257E3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 Test  Plan_Client Student</Template>
  <TotalTime>1</TotalTime>
  <Pages>15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2013-08-29T21:25:00Z</dcterms:created>
  <dcterms:modified xsi:type="dcterms:W3CDTF">2013-08-29T21:26:00Z</dcterms:modified>
</cp:coreProperties>
</file>